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594C8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</w:rPr>
      </w:pPr>
      <w:bookmarkStart w:id="0" w:name="_GoBack"/>
      <w:bookmarkEnd w:id="0"/>
    </w:p>
    <w:p w14:paraId="5D3FE74F">
      <w:pPr>
        <w:adjustRightInd w:val="0"/>
        <w:snapToGrid w:val="0"/>
        <w:spacing w:line="380" w:lineRule="exact"/>
        <w:rPr>
          <w:rFonts w:ascii="黑体" w:hAnsi="Courier New" w:eastAsia="黑体" w:cs="黑体"/>
          <w:color w:val="000000"/>
          <w:sz w:val="32"/>
          <w:szCs w:val="32"/>
        </w:rPr>
      </w:pPr>
      <w:r>
        <w:rPr>
          <w:rFonts w:hint="eastAsia" w:ascii="黑体" w:hAnsi="Courier New" w:eastAsia="黑体" w:cs="黑体"/>
          <w:color w:val="000000"/>
          <w:sz w:val="32"/>
          <w:szCs w:val="32"/>
        </w:rPr>
        <w:t>附件</w:t>
      </w:r>
      <w:r>
        <w:rPr>
          <w:rFonts w:ascii="黑体" w:hAnsi="Courier New" w:eastAsia="黑体" w:cs="黑体"/>
          <w:color w:val="000000"/>
          <w:sz w:val="32"/>
          <w:szCs w:val="32"/>
        </w:rPr>
        <w:t>2</w:t>
      </w:r>
    </w:p>
    <w:p w14:paraId="397ECFAC">
      <w:pPr>
        <w:adjustRightInd w:val="0"/>
        <w:snapToGrid w:val="0"/>
        <w:rPr>
          <w:rFonts w:hint="eastAsia" w:ascii="方正小标宋简体" w:hAnsi="Courier New" w:eastAsia="方正小标宋简体" w:cs="方正小标宋简体"/>
          <w:b/>
          <w:bCs/>
          <w:color w:val="000000"/>
          <w:sz w:val="44"/>
          <w:szCs w:val="44"/>
        </w:rPr>
      </w:pPr>
    </w:p>
    <w:p w14:paraId="223B516A">
      <w:pPr>
        <w:adjustRightInd w:val="0"/>
        <w:snapToGrid w:val="0"/>
        <w:jc w:val="center"/>
        <w:rPr>
          <w:rFonts w:ascii="仿宋_GB2312" w:hAnsi="仿宋" w:eastAsia="仿宋_GB2312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Courier New" w:eastAsia="方正小标宋简体" w:cs="方正小标宋简体"/>
          <w:b w:val="0"/>
          <w:bCs w:val="0"/>
          <w:color w:val="000000"/>
          <w:spacing w:val="-20"/>
          <w:sz w:val="44"/>
          <w:szCs w:val="44"/>
        </w:rPr>
        <w:t>百色市特殊困难离休干部遗偶帮扶资金</w:t>
      </w:r>
      <w:r>
        <w:rPr>
          <w:rFonts w:hint="eastAsia" w:ascii="方正小标宋简体" w:hAnsi="Courier New" w:eastAsia="方正小标宋简体" w:cs="方正小标宋简体"/>
          <w:b w:val="0"/>
          <w:bCs w:val="0"/>
          <w:color w:val="000000"/>
          <w:spacing w:val="-20"/>
          <w:sz w:val="44"/>
          <w:szCs w:val="44"/>
          <w:lang w:eastAsia="zh-CN"/>
        </w:rPr>
        <w:t>申请</w:t>
      </w:r>
      <w:r>
        <w:rPr>
          <w:rFonts w:hint="eastAsia" w:ascii="方正小标宋简体" w:hAnsi="Courier New" w:eastAsia="方正小标宋简体" w:cs="方正小标宋简体"/>
          <w:b w:val="0"/>
          <w:bCs w:val="0"/>
          <w:color w:val="000000"/>
          <w:spacing w:val="-20"/>
          <w:sz w:val="44"/>
          <w:szCs w:val="44"/>
        </w:rPr>
        <w:t>表</w:t>
      </w:r>
    </w:p>
    <w:tbl>
      <w:tblPr>
        <w:tblStyle w:val="6"/>
        <w:tblpPr w:leftFromText="180" w:rightFromText="180" w:vertAnchor="text" w:horzAnchor="margin" w:tblpX="1" w:tblpY="55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6"/>
        <w:gridCol w:w="759"/>
        <w:gridCol w:w="1548"/>
        <w:gridCol w:w="2277"/>
        <w:gridCol w:w="1366"/>
        <w:gridCol w:w="2372"/>
      </w:tblGrid>
      <w:tr w14:paraId="137AD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06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5F1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????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????" w:eastAsia="仿宋_GB2312" w:cs="仿宋_GB2312"/>
                <w:color w:val="000000"/>
                <w:kern w:val="0"/>
                <w:sz w:val="24"/>
                <w:lang w:eastAsia="zh-CN"/>
              </w:rPr>
              <w:t>申请人情况</w:t>
            </w:r>
          </w:p>
        </w:tc>
        <w:tc>
          <w:tcPr>
            <w:tcW w:w="759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824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????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????" w:eastAsia="仿宋_GB2312" w:cs="仿宋_GB2312"/>
                <w:color w:val="000000"/>
                <w:kern w:val="0"/>
                <w:sz w:val="24"/>
              </w:rPr>
              <w:t>离休</w:t>
            </w:r>
          </w:p>
          <w:p w14:paraId="1B21B0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????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????" w:eastAsia="仿宋_GB2312" w:cs="仿宋_GB2312"/>
                <w:color w:val="000000"/>
                <w:kern w:val="0"/>
                <w:sz w:val="24"/>
              </w:rPr>
              <w:t>干部</w:t>
            </w:r>
          </w:p>
          <w:p w14:paraId="662CE0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????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????" w:eastAsia="仿宋_GB2312" w:cs="仿宋_GB2312"/>
                <w:color w:val="000000"/>
                <w:kern w:val="0"/>
                <w:sz w:val="24"/>
              </w:rPr>
              <w:t>遗偶</w:t>
            </w:r>
          </w:p>
          <w:p w14:paraId="3BC263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????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????" w:eastAsia="仿宋_GB2312" w:cs="仿宋_GB2312"/>
                <w:color w:val="000000"/>
                <w:kern w:val="0"/>
                <w:sz w:val="24"/>
              </w:rPr>
              <w:t>情</w:t>
            </w:r>
            <w:r>
              <w:rPr>
                <w:rFonts w:hint="eastAsia" w:ascii="仿宋_GB2312" w:hAnsi="????" w:eastAsia="仿宋_GB2312" w:cs="仿宋_GB2312"/>
                <w:color w:val="000000"/>
                <w:kern w:val="0"/>
                <w:sz w:val="24"/>
                <w:lang w:eastAsia="zh-CN"/>
              </w:rPr>
              <w:t>况</w:t>
            </w:r>
          </w:p>
        </w:tc>
        <w:tc>
          <w:tcPr>
            <w:tcW w:w="154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D8E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????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????" w:eastAsia="仿宋_GB2312" w:cs="仿宋_GB2312"/>
                <w:color w:val="000000"/>
                <w:kern w:val="0"/>
                <w:sz w:val="24"/>
              </w:rPr>
              <w:t>姓</w:t>
            </w:r>
            <w:r>
              <w:rPr>
                <w:rFonts w:hint="default" w:ascii="仿宋_GB2312" w:hAnsi="????" w:eastAsia="仿宋_GB2312"/>
                <w:color w:val="000000"/>
                <w:kern w:val="0"/>
                <w:sz w:val="24"/>
              </w:rPr>
              <w:t>     </w:t>
            </w:r>
            <w:r>
              <w:rPr>
                <w:rFonts w:hint="eastAsia" w:ascii="仿宋_GB2312" w:hAnsi="????" w:eastAsia="仿宋_GB2312" w:cs="仿宋_GB2312"/>
                <w:color w:val="000000"/>
                <w:kern w:val="0"/>
                <w:sz w:val="24"/>
              </w:rPr>
              <w:t>名</w:t>
            </w:r>
          </w:p>
        </w:tc>
        <w:tc>
          <w:tcPr>
            <w:tcW w:w="227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65F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????" w:hAnsi="????" w:eastAsia="宋体" w:cs="????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罗永赤</w:t>
            </w:r>
          </w:p>
        </w:tc>
        <w:tc>
          <w:tcPr>
            <w:tcW w:w="136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8C906">
            <w:pPr>
              <w:keepNext w:val="0"/>
              <w:keepLines w:val="0"/>
              <w:widowControl/>
              <w:suppressLineNumbers w:val="0"/>
              <w:tabs>
                <w:tab w:val="left" w:pos="344"/>
              </w:tabs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????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default" w:ascii="仿宋_GB2312" w:hAnsi="????" w:eastAsia="仿宋_GB2312" w:cs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????" w:eastAsia="仿宋_GB2312" w:cs="仿宋_GB2312"/>
                <w:color w:val="000000"/>
                <w:kern w:val="0"/>
                <w:sz w:val="24"/>
              </w:rPr>
              <w:t>性</w:t>
            </w:r>
            <w:r>
              <w:rPr>
                <w:rFonts w:hint="default" w:ascii="仿宋_GB2312" w:hAnsi="????" w:eastAsia="仿宋_GB2312" w:cs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????" w:eastAsia="仿宋_GB2312" w:cs="仿宋_GB2312"/>
                <w:color w:val="000000"/>
                <w:kern w:val="0"/>
                <w:sz w:val="24"/>
              </w:rPr>
              <w:t>别</w:t>
            </w:r>
            <w:r>
              <w:rPr>
                <w:rFonts w:hint="default" w:ascii="仿宋_GB2312" w:hAnsi="????" w:eastAsia="仿宋_GB2312" w:cs="仿宋_GB2312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3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4DB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????" w:hAnsi="????" w:eastAsia="宋体" w:cs="????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女</w:t>
            </w:r>
          </w:p>
        </w:tc>
      </w:tr>
      <w:tr w14:paraId="1070B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606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9F5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????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FEA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????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4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CF0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????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????" w:eastAsia="仿宋_GB2312" w:cs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27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26B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????" w:hAnsi="????" w:eastAsia="宋体" w:cs="????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1942.07.28</w:t>
            </w:r>
          </w:p>
        </w:tc>
        <w:tc>
          <w:tcPr>
            <w:tcW w:w="136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A8E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????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????" w:eastAsia="仿宋_GB2312" w:cs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3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971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????" w:hAnsi="????" w:eastAsia="宋体" w:cs="????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18907861942</w:t>
            </w:r>
          </w:p>
        </w:tc>
      </w:tr>
      <w:tr w14:paraId="58E28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606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DB8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????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432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????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4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570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????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????" w:eastAsia="仿宋_GB2312" w:cs="仿宋_GB2312"/>
                <w:color w:val="000000"/>
                <w:kern w:val="0"/>
                <w:sz w:val="24"/>
              </w:rPr>
              <w:t>子女人数</w:t>
            </w:r>
          </w:p>
        </w:tc>
        <w:tc>
          <w:tcPr>
            <w:tcW w:w="227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092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????" w:hAnsi="????" w:eastAsia="宋体" w:cs="????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1366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1B0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????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????" w:eastAsia="仿宋_GB2312" w:cs="仿宋_GB2312"/>
                <w:color w:val="000000"/>
                <w:kern w:val="0"/>
                <w:sz w:val="24"/>
                <w:lang w:eastAsia="zh-CN"/>
              </w:rPr>
              <w:t>特殊困难情况</w:t>
            </w:r>
          </w:p>
        </w:tc>
        <w:tc>
          <w:tcPr>
            <w:tcW w:w="2372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F53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????" w:hAnsi="????" w:eastAsia="宋体" w:cs="????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（七）</w:t>
            </w:r>
          </w:p>
        </w:tc>
      </w:tr>
      <w:tr w14:paraId="123E0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06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A27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????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CD6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????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4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EE3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????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????" w:eastAsia="仿宋_GB2312" w:cs="仿宋_GB2312"/>
                <w:color w:val="000000"/>
                <w:kern w:val="0"/>
                <w:sz w:val="24"/>
                <w:highlight w:val="none"/>
              </w:rPr>
              <w:t>个人年总收入</w:t>
            </w:r>
          </w:p>
        </w:tc>
        <w:tc>
          <w:tcPr>
            <w:tcW w:w="227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B3F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????" w:hAnsi="????" w:eastAsia="宋体" w:cs="????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44000</w:t>
            </w:r>
          </w:p>
        </w:tc>
        <w:tc>
          <w:tcPr>
            <w:tcW w:w="1366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644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????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372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D1F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????" w:hAnsi="????" w:cs="????"/>
                <w:color w:val="000000"/>
                <w:kern w:val="0"/>
                <w:sz w:val="18"/>
                <w:szCs w:val="18"/>
              </w:rPr>
            </w:pPr>
          </w:p>
        </w:tc>
      </w:tr>
      <w:tr w14:paraId="30105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06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324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????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C56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????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????" w:eastAsia="仿宋_GB2312" w:cs="仿宋_GB2312"/>
                <w:color w:val="000000"/>
                <w:kern w:val="0"/>
                <w:sz w:val="24"/>
              </w:rPr>
              <w:t>已故</w:t>
            </w:r>
          </w:p>
          <w:p w14:paraId="1A3ECC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????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????" w:eastAsia="仿宋_GB2312" w:cs="仿宋_GB2312"/>
                <w:color w:val="000000"/>
                <w:kern w:val="0"/>
                <w:sz w:val="24"/>
              </w:rPr>
              <w:t>离休</w:t>
            </w:r>
          </w:p>
          <w:p w14:paraId="361831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????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????" w:eastAsia="仿宋_GB2312" w:cs="仿宋_GB2312"/>
                <w:color w:val="000000"/>
                <w:kern w:val="0"/>
                <w:sz w:val="24"/>
              </w:rPr>
              <w:t>干部</w:t>
            </w:r>
          </w:p>
          <w:p w14:paraId="7D9316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????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????" w:eastAsia="仿宋_GB2312" w:cs="仿宋_GB2312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54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CE4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????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????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27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F1E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????" w:hAnsi="????" w:eastAsia="宋体" w:cs="????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唐运</w:t>
            </w:r>
          </w:p>
        </w:tc>
        <w:tc>
          <w:tcPr>
            <w:tcW w:w="136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AF7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????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????" w:eastAsia="仿宋_GB2312" w:cs="仿宋_GB2312"/>
                <w:color w:val="000000"/>
                <w:kern w:val="0"/>
                <w:sz w:val="24"/>
                <w:lang w:eastAsia="zh-CN"/>
              </w:rPr>
              <w:t>逝世时间</w:t>
            </w:r>
          </w:p>
        </w:tc>
        <w:tc>
          <w:tcPr>
            <w:tcW w:w="23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3DC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????" w:hAnsi="????" w:eastAsia="宋体" w:cs="????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2024.06.28</w:t>
            </w:r>
          </w:p>
        </w:tc>
      </w:tr>
      <w:tr w14:paraId="6635A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606" w:type="dxa"/>
            <w:vMerge w:val="continue"/>
            <w:noWrap w:val="0"/>
            <w:vAlign w:val="center"/>
          </w:tcPr>
          <w:p w14:paraId="7E2076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????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 w:val="continue"/>
            <w:noWrap w:val="0"/>
            <w:vAlign w:val="center"/>
          </w:tcPr>
          <w:p w14:paraId="47141F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????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4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5BA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????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????" w:eastAsia="仿宋_GB2312" w:cs="仿宋_GB2312"/>
                <w:color w:val="000000"/>
                <w:kern w:val="0"/>
                <w:sz w:val="24"/>
              </w:rPr>
              <w:t>工作单位</w:t>
            </w:r>
          </w:p>
          <w:p w14:paraId="462D02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????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????" w:eastAsia="仿宋_GB2312" w:cs="仿宋_GB2312"/>
                <w:color w:val="000000"/>
                <w:kern w:val="0"/>
                <w:sz w:val="24"/>
              </w:rPr>
              <w:t>原职务</w:t>
            </w:r>
          </w:p>
        </w:tc>
        <w:tc>
          <w:tcPr>
            <w:tcW w:w="601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7C9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百色地区中级人民法院审判委员会委员</w:t>
            </w:r>
          </w:p>
          <w:p w14:paraId="5AC31F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????" w:hAnsi="????" w:cs="????"/>
                <w:color w:val="000000"/>
                <w:kern w:val="0"/>
                <w:sz w:val="18"/>
                <w:szCs w:val="18"/>
              </w:rPr>
            </w:pPr>
          </w:p>
        </w:tc>
      </w:tr>
      <w:tr w14:paraId="03DBA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8" w:hRule="atLeast"/>
        </w:trPr>
        <w:tc>
          <w:tcPr>
            <w:tcW w:w="136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E8E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????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????" w:eastAsia="仿宋_GB2312" w:cs="仿宋_GB2312"/>
                <w:color w:val="000000"/>
                <w:kern w:val="0"/>
                <w:sz w:val="24"/>
              </w:rPr>
              <w:t>特</w:t>
            </w:r>
          </w:p>
          <w:p w14:paraId="651838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????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????" w:eastAsia="仿宋_GB2312" w:cs="仿宋_GB2312"/>
                <w:color w:val="000000"/>
                <w:kern w:val="0"/>
                <w:sz w:val="24"/>
              </w:rPr>
              <w:t>殊</w:t>
            </w:r>
          </w:p>
          <w:p w14:paraId="1E5B29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????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????" w:eastAsia="仿宋_GB2312" w:cs="仿宋_GB2312"/>
                <w:color w:val="000000"/>
                <w:kern w:val="0"/>
                <w:sz w:val="24"/>
              </w:rPr>
              <w:t>困</w:t>
            </w:r>
          </w:p>
          <w:p w14:paraId="6747C3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????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????" w:eastAsia="仿宋_GB2312" w:cs="仿宋_GB2312"/>
                <w:color w:val="000000"/>
                <w:kern w:val="0"/>
                <w:sz w:val="24"/>
              </w:rPr>
              <w:t>难</w:t>
            </w:r>
          </w:p>
          <w:p w14:paraId="0B929B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????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????" w:eastAsia="仿宋_GB2312" w:cs="仿宋_GB2312"/>
                <w:color w:val="000000"/>
                <w:kern w:val="0"/>
                <w:sz w:val="24"/>
              </w:rPr>
              <w:t>原</w:t>
            </w:r>
          </w:p>
          <w:p w14:paraId="09AB65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????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????" w:eastAsia="仿宋_GB2312" w:cs="仿宋_GB2312"/>
                <w:color w:val="000000"/>
                <w:kern w:val="0"/>
                <w:sz w:val="24"/>
              </w:rPr>
              <w:t>因</w:t>
            </w:r>
          </w:p>
          <w:p w14:paraId="153BAC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????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563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77E46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 w:firstLine="640" w:firstLineChars="20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唐运同志2023年以来，因甲流、肺炎等疾病，共7次住院。2023年住院6次，个人自费共计8013.69元。2024年住院1次，即：2024年5月11日以来一直住院治疗直至同年6月28日因病在百色市人民医院逝世。住院个人自费24230.14元及到药店个人自费购买人血白蛋白11040元，共计35270.14元。</w:t>
            </w:r>
          </w:p>
          <w:p w14:paraId="47692B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由于唐老年事已高，加上常年患各种疾病，生活不能自理，需要专人照顾。2023年以来住院治疗自费承担医药费共计43283.83元，护工费3万元左右，其他自费药品和营养品、护理费开销大，造成生活困难。</w:t>
            </w:r>
          </w:p>
          <w:p w14:paraId="3AF8BB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</w:p>
          <w:p w14:paraId="5C90C2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????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</w:tr>
    </w:tbl>
    <w:p w14:paraId="58D32F19">
      <w:pPr>
        <w:rPr>
          <w:vanish/>
          <w:color w:val="000000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7035"/>
      </w:tblGrid>
      <w:tr w14:paraId="56228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2" w:hRule="atLeast"/>
        </w:trPr>
        <w:tc>
          <w:tcPr>
            <w:tcW w:w="2100" w:type="dxa"/>
            <w:noWrap w:val="0"/>
            <w:vAlign w:val="center"/>
          </w:tcPr>
          <w:p w14:paraId="30D417E5">
            <w:pPr>
              <w:keepNext w:val="0"/>
              <w:keepLines w:val="0"/>
              <w:suppressLineNumbers w:val="0"/>
              <w:tabs>
                <w:tab w:val="left" w:pos="6061"/>
              </w:tabs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_GB2312" w:hAnsi="Courier New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Courier New" w:eastAsia="仿宋_GB2312" w:cs="仿宋_GB2312"/>
                <w:color w:val="000000"/>
                <w:sz w:val="24"/>
                <w:shd w:val="clear" w:color="auto" w:fill="FFFFFF"/>
              </w:rPr>
              <w:t>申报单位意见</w:t>
            </w:r>
          </w:p>
        </w:tc>
        <w:tc>
          <w:tcPr>
            <w:tcW w:w="7035" w:type="dxa"/>
            <w:noWrap w:val="0"/>
            <w:vAlign w:val="center"/>
          </w:tcPr>
          <w:p w14:paraId="04ECDFF5">
            <w:pPr>
              <w:keepNext w:val="0"/>
              <w:keepLines w:val="0"/>
              <w:suppressLineNumbers w:val="0"/>
              <w:tabs>
                <w:tab w:val="left" w:pos="6061"/>
              </w:tabs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_GB2312" w:hAnsi="仿宋" w:eastAsia="仿宋_GB2312"/>
                <w:color w:val="000000"/>
                <w:sz w:val="24"/>
              </w:rPr>
            </w:pPr>
          </w:p>
          <w:p w14:paraId="2DE1A638">
            <w:pPr>
              <w:keepNext w:val="0"/>
              <w:keepLines w:val="0"/>
              <w:suppressLineNumbers w:val="0"/>
              <w:tabs>
                <w:tab w:val="left" w:pos="6061"/>
              </w:tabs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_GB2312" w:hAnsi="仿宋" w:eastAsia="仿宋_GB2312"/>
                <w:color w:val="000000"/>
                <w:sz w:val="24"/>
              </w:rPr>
            </w:pPr>
          </w:p>
          <w:p w14:paraId="2E1E3815">
            <w:pPr>
              <w:keepNext w:val="0"/>
              <w:keepLines w:val="0"/>
              <w:suppressLineNumbers w:val="0"/>
              <w:tabs>
                <w:tab w:val="left" w:pos="6061"/>
              </w:tabs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_GB2312" w:hAnsi="仿宋" w:eastAsia="仿宋_GB2312"/>
                <w:color w:val="000000"/>
                <w:sz w:val="24"/>
              </w:rPr>
            </w:pPr>
          </w:p>
          <w:p w14:paraId="2243385A">
            <w:pPr>
              <w:keepNext w:val="0"/>
              <w:keepLines w:val="0"/>
              <w:suppressLineNumbers w:val="0"/>
              <w:tabs>
                <w:tab w:val="left" w:pos="6061"/>
              </w:tabs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_GB2312" w:hAnsi="仿宋" w:eastAsia="仿宋_GB2312"/>
                <w:color w:val="000000"/>
                <w:sz w:val="24"/>
              </w:rPr>
            </w:pPr>
          </w:p>
          <w:p w14:paraId="678B63C7">
            <w:pPr>
              <w:keepNext w:val="0"/>
              <w:keepLines w:val="0"/>
              <w:suppressLineNumbers w:val="0"/>
              <w:tabs>
                <w:tab w:val="left" w:pos="6061"/>
              </w:tabs>
              <w:spacing w:before="0" w:beforeAutospacing="0" w:after="0" w:afterAutospacing="0" w:line="520" w:lineRule="exact"/>
              <w:ind w:left="0" w:right="0"/>
              <w:rPr>
                <w:rFonts w:hint="default" w:ascii="仿宋_GB2312" w:hAnsi="Courier New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</w:rPr>
              <w:t>负责人签字：</w:t>
            </w:r>
            <w:r>
              <w:rPr>
                <w:rFonts w:hint="default" w:ascii="仿宋_GB2312" w:hAnsi="仿宋" w:eastAsia="仿宋_GB2312" w:cs="仿宋_GB2312"/>
                <w:color w:val="000000"/>
                <w:sz w:val="24"/>
              </w:rPr>
              <w:t xml:space="preserve">                  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</w:rPr>
              <w:t>年</w:t>
            </w:r>
            <w:r>
              <w:rPr>
                <w:rFonts w:hint="default" w:ascii="仿宋_GB2312" w:hAnsi="仿宋" w:eastAsia="仿宋_GB2312" w:cs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</w:rPr>
              <w:t>月</w:t>
            </w:r>
            <w:r>
              <w:rPr>
                <w:rFonts w:hint="default" w:ascii="仿宋_GB2312" w:hAnsi="仿宋" w:eastAsia="仿宋_GB2312" w:cs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</w:rPr>
              <w:t>日（盖章）</w:t>
            </w:r>
          </w:p>
        </w:tc>
      </w:tr>
      <w:tr w14:paraId="33852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</w:trPr>
        <w:tc>
          <w:tcPr>
            <w:tcW w:w="2100" w:type="dxa"/>
            <w:noWrap w:val="0"/>
            <w:vAlign w:val="center"/>
          </w:tcPr>
          <w:p w14:paraId="299B9798">
            <w:pPr>
              <w:keepNext w:val="0"/>
              <w:keepLines w:val="0"/>
              <w:suppressLineNumbers w:val="0"/>
              <w:tabs>
                <w:tab w:val="left" w:pos="6061"/>
              </w:tabs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_GB2312" w:hAnsi="Courier New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Courier New" w:eastAsia="仿宋_GB2312" w:cs="仿宋_GB2312"/>
                <w:color w:val="000000"/>
                <w:sz w:val="24"/>
                <w:shd w:val="clear" w:color="auto" w:fill="FFFFFF"/>
              </w:rPr>
              <w:t>主管部门意见</w:t>
            </w:r>
          </w:p>
        </w:tc>
        <w:tc>
          <w:tcPr>
            <w:tcW w:w="7035" w:type="dxa"/>
            <w:noWrap w:val="0"/>
            <w:vAlign w:val="center"/>
          </w:tcPr>
          <w:p w14:paraId="0E6CBBCF">
            <w:pPr>
              <w:keepNext w:val="0"/>
              <w:keepLines w:val="0"/>
              <w:suppressLineNumbers w:val="0"/>
              <w:tabs>
                <w:tab w:val="left" w:pos="6061"/>
              </w:tabs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_GB2312" w:hAnsi="仿宋" w:eastAsia="仿宋_GB2312"/>
                <w:color w:val="000000"/>
                <w:sz w:val="24"/>
              </w:rPr>
            </w:pPr>
          </w:p>
          <w:p w14:paraId="028A27CB">
            <w:pPr>
              <w:keepNext w:val="0"/>
              <w:keepLines w:val="0"/>
              <w:suppressLineNumbers w:val="0"/>
              <w:tabs>
                <w:tab w:val="left" w:pos="6061"/>
              </w:tabs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_GB2312" w:hAnsi="仿宋" w:eastAsia="仿宋_GB2312"/>
                <w:color w:val="000000"/>
                <w:sz w:val="24"/>
              </w:rPr>
            </w:pPr>
          </w:p>
          <w:p w14:paraId="7A2165C5">
            <w:pPr>
              <w:keepNext w:val="0"/>
              <w:keepLines w:val="0"/>
              <w:suppressLineNumbers w:val="0"/>
              <w:tabs>
                <w:tab w:val="left" w:pos="6061"/>
              </w:tabs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_GB2312" w:hAnsi="仿宋" w:eastAsia="仿宋_GB2312"/>
                <w:color w:val="000000"/>
                <w:sz w:val="24"/>
              </w:rPr>
            </w:pPr>
          </w:p>
          <w:p w14:paraId="409F361D">
            <w:pPr>
              <w:keepNext w:val="0"/>
              <w:keepLines w:val="0"/>
              <w:suppressLineNumbers w:val="0"/>
              <w:tabs>
                <w:tab w:val="left" w:pos="6061"/>
              </w:tabs>
              <w:spacing w:before="0" w:beforeAutospacing="0" w:after="0" w:afterAutospacing="0" w:line="520" w:lineRule="exact"/>
              <w:ind w:left="0" w:right="0"/>
              <w:rPr>
                <w:rFonts w:hint="default" w:ascii="仿宋_GB2312" w:hAnsi="Courier New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</w:rPr>
              <w:t>负责人签字：</w:t>
            </w:r>
            <w:r>
              <w:rPr>
                <w:rFonts w:hint="default" w:ascii="仿宋_GB2312" w:hAnsi="仿宋" w:eastAsia="仿宋_GB2312" w:cs="仿宋_GB2312"/>
                <w:color w:val="000000"/>
                <w:sz w:val="24"/>
              </w:rPr>
              <w:t xml:space="preserve">                   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</w:rPr>
              <w:t>年</w:t>
            </w:r>
            <w:r>
              <w:rPr>
                <w:rFonts w:hint="default" w:ascii="仿宋_GB2312" w:hAnsi="仿宋" w:eastAsia="仿宋_GB2312" w:cs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</w:rPr>
              <w:t>月</w:t>
            </w:r>
            <w:r>
              <w:rPr>
                <w:rFonts w:hint="default" w:ascii="仿宋_GB2312" w:hAnsi="仿宋" w:eastAsia="仿宋_GB2312" w:cs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</w:rPr>
              <w:t>日（盖章）</w:t>
            </w:r>
          </w:p>
        </w:tc>
      </w:tr>
      <w:tr w14:paraId="15FB5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2100" w:type="dxa"/>
            <w:noWrap w:val="0"/>
            <w:vAlign w:val="center"/>
          </w:tcPr>
          <w:p w14:paraId="297760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</w:rPr>
              <w:t>百色市委老干部局审核意见</w:t>
            </w:r>
          </w:p>
        </w:tc>
        <w:tc>
          <w:tcPr>
            <w:tcW w:w="7035" w:type="dxa"/>
            <w:noWrap w:val="0"/>
            <w:vAlign w:val="center"/>
          </w:tcPr>
          <w:p w14:paraId="134B76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</w:rPr>
              <w:t>经审核，同意补助</w:t>
            </w:r>
            <w:r>
              <w:rPr>
                <w:rFonts w:hint="default" w:ascii="仿宋_GB2312" w:hAnsi="仿宋" w:eastAsia="仿宋_GB2312" w:cs="仿宋_GB2312"/>
                <w:color w:val="000000"/>
                <w:sz w:val="24"/>
              </w:rPr>
              <w:t xml:space="preserve">                   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</w:rPr>
              <w:t>元整（￥</w:t>
            </w:r>
            <w:r>
              <w:rPr>
                <w:rFonts w:hint="default" w:ascii="仿宋_GB2312" w:hAnsi="仿宋" w:eastAsia="仿宋_GB2312" w:cs="仿宋_GB2312"/>
                <w:color w:val="000000"/>
                <w:sz w:val="24"/>
              </w:rPr>
              <w:t xml:space="preserve">                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</w:rPr>
              <w:t>元）。</w:t>
            </w:r>
          </w:p>
          <w:p w14:paraId="547485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" w:eastAsia="仿宋_GB2312"/>
                <w:color w:val="000000"/>
                <w:sz w:val="24"/>
              </w:rPr>
            </w:pPr>
          </w:p>
          <w:p w14:paraId="032362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" w:eastAsia="仿宋_GB2312"/>
                <w:color w:val="000000"/>
                <w:sz w:val="24"/>
              </w:rPr>
            </w:pPr>
          </w:p>
          <w:p w14:paraId="5C305D97">
            <w:pPr>
              <w:keepNext w:val="0"/>
              <w:keepLines w:val="0"/>
              <w:suppressLineNumbers w:val="0"/>
              <w:tabs>
                <w:tab w:val="left" w:pos="6061"/>
              </w:tabs>
              <w:spacing w:before="0" w:beforeAutospacing="0" w:after="0" w:afterAutospacing="0" w:line="520" w:lineRule="exact"/>
              <w:ind w:left="0" w:right="0"/>
              <w:rPr>
                <w:rFonts w:hint="default" w:ascii="仿宋_GB2312" w:hAnsi="Courier New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</w:rPr>
              <w:t>负责人签字：</w:t>
            </w:r>
            <w:r>
              <w:rPr>
                <w:rFonts w:hint="default" w:ascii="仿宋_GB2312" w:hAnsi="仿宋" w:eastAsia="仿宋_GB2312" w:cs="仿宋_GB2312"/>
                <w:color w:val="000000"/>
                <w:sz w:val="24"/>
              </w:rPr>
              <w:t xml:space="preserve">                   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</w:rPr>
              <w:t>年</w:t>
            </w:r>
            <w:r>
              <w:rPr>
                <w:rFonts w:hint="default" w:ascii="仿宋_GB2312" w:hAnsi="仿宋" w:eastAsia="仿宋_GB2312" w:cs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</w:rPr>
              <w:t>月</w:t>
            </w:r>
            <w:r>
              <w:rPr>
                <w:rFonts w:hint="default" w:ascii="仿宋_GB2312" w:hAnsi="仿宋" w:eastAsia="仿宋_GB2312" w:cs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</w:rPr>
              <w:t>日（盖章）</w:t>
            </w:r>
          </w:p>
        </w:tc>
      </w:tr>
    </w:tbl>
    <w:p w14:paraId="274F1A03">
      <w:pPr>
        <w:adjustRightInd w:val="0"/>
        <w:snapToGrid w:val="0"/>
        <w:spacing w:line="400" w:lineRule="exact"/>
        <w:jc w:val="left"/>
        <w:rPr>
          <w:rFonts w:hint="default" w:ascii="仿宋_GB2312" w:hAnsi="仿宋" w:eastAsia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仿宋_GB2312"/>
          <w:color w:val="000000"/>
          <w:sz w:val="30"/>
          <w:szCs w:val="30"/>
        </w:rPr>
        <w:t>申报单位：</w:t>
      </w:r>
      <w:r>
        <w:rPr>
          <w:rFonts w:hint="eastAsia" w:ascii="仿宋_GB2312" w:hAnsi="仿宋" w:eastAsia="仿宋_GB2312" w:cs="仿宋_GB2312"/>
          <w:color w:val="000000"/>
          <w:sz w:val="30"/>
          <w:szCs w:val="30"/>
          <w:lang w:eastAsia="zh-CN"/>
        </w:rPr>
        <w:t>百色市中级人民法院</w:t>
      </w:r>
      <w:r>
        <w:rPr>
          <w:rFonts w:ascii="仿宋_GB2312" w:hAnsi="仿宋" w:eastAsia="仿宋_GB2312" w:cs="仿宋_GB2312"/>
          <w:color w:val="000000"/>
          <w:sz w:val="30"/>
          <w:szCs w:val="30"/>
        </w:rPr>
        <w:t xml:space="preserve">  </w:t>
      </w:r>
      <w:r>
        <w:rPr>
          <w:rFonts w:hint="eastAsia" w:ascii="仿宋_GB2312" w:hAnsi="仿宋" w:eastAsia="仿宋_GB2312" w:cs="仿宋_GB2312"/>
          <w:color w:val="000000"/>
          <w:sz w:val="30"/>
          <w:szCs w:val="30"/>
        </w:rPr>
        <w:t>经办人：</w:t>
      </w:r>
      <w:r>
        <w:rPr>
          <w:rFonts w:hint="eastAsia" w:ascii="仿宋_GB2312" w:hAnsi="仿宋" w:eastAsia="仿宋_GB2312" w:cs="仿宋_GB2312"/>
          <w:color w:val="000000"/>
          <w:sz w:val="30"/>
          <w:szCs w:val="30"/>
          <w:lang w:eastAsia="zh-CN"/>
        </w:rPr>
        <w:t>周晓宇</w:t>
      </w:r>
      <w:r>
        <w:rPr>
          <w:rFonts w:ascii="仿宋_GB2312" w:hAnsi="仿宋" w:eastAsia="仿宋_GB2312" w:cs="仿宋_GB2312"/>
          <w:color w:val="000000"/>
          <w:sz w:val="30"/>
          <w:szCs w:val="30"/>
        </w:rPr>
        <w:t xml:space="preserve">   </w:t>
      </w:r>
      <w:r>
        <w:rPr>
          <w:rFonts w:hint="eastAsia" w:ascii="仿宋_GB2312" w:hAnsi="仿宋" w:eastAsia="仿宋_GB2312" w:cs="仿宋_GB2312"/>
          <w:color w:val="000000"/>
          <w:sz w:val="30"/>
          <w:szCs w:val="30"/>
        </w:rPr>
        <w:t>联系电话：</w:t>
      </w:r>
      <w:r>
        <w:rPr>
          <w:rFonts w:hint="eastAsia" w:ascii="仿宋_GB2312" w:hAnsi="仿宋" w:eastAsia="仿宋_GB2312" w:cs="仿宋_GB2312"/>
          <w:color w:val="000000"/>
          <w:sz w:val="30"/>
          <w:szCs w:val="30"/>
          <w:lang w:val="en-US" w:eastAsia="zh-CN"/>
        </w:rPr>
        <w:t>15077662397</w:t>
      </w:r>
    </w:p>
    <w:p w14:paraId="02800ED8">
      <w:pPr>
        <w:adjustRightInd w:val="0"/>
        <w:snapToGrid w:val="0"/>
        <w:spacing w:line="400" w:lineRule="exact"/>
        <w:jc w:val="left"/>
        <w:rPr>
          <w:rFonts w:ascii="仿宋_GB2312" w:hAnsi="仿宋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 w:cs="仿宋_GB2312"/>
          <w:color w:val="000000"/>
          <w:sz w:val="30"/>
          <w:szCs w:val="30"/>
          <w:lang w:eastAsia="zh-CN"/>
        </w:rPr>
        <w:t>申请人银行</w:t>
      </w:r>
      <w:r>
        <w:rPr>
          <w:rFonts w:hint="eastAsia" w:ascii="仿宋_GB2312" w:hAnsi="仿宋" w:eastAsia="仿宋_GB2312" w:cs="仿宋_GB2312"/>
          <w:color w:val="000000"/>
          <w:sz w:val="30"/>
          <w:szCs w:val="30"/>
        </w:rPr>
        <w:t>户名：</w:t>
      </w:r>
      <w:r>
        <w:rPr>
          <w:rFonts w:hint="eastAsia" w:ascii="仿宋_GB2312" w:hAnsi="仿宋" w:eastAsia="仿宋_GB2312" w:cs="仿宋_GB2312"/>
          <w:color w:val="000000"/>
          <w:sz w:val="30"/>
          <w:szCs w:val="30"/>
          <w:lang w:eastAsia="zh-CN"/>
        </w:rPr>
        <w:t>罗永赤</w:t>
      </w:r>
      <w:r>
        <w:rPr>
          <w:rFonts w:ascii="仿宋_GB2312" w:hAnsi="仿宋" w:eastAsia="仿宋_GB2312" w:cs="仿宋_GB2312"/>
          <w:color w:val="000000"/>
          <w:sz w:val="30"/>
          <w:szCs w:val="30"/>
        </w:rPr>
        <w:t xml:space="preserve">                </w:t>
      </w:r>
      <w:r>
        <w:rPr>
          <w:rFonts w:hint="eastAsia" w:ascii="仿宋_GB2312" w:hAnsi="仿宋" w:eastAsia="仿宋_GB2312" w:cs="仿宋_GB2312"/>
          <w:color w:val="000000"/>
          <w:sz w:val="30"/>
          <w:szCs w:val="30"/>
        </w:rPr>
        <w:t>银行账号：</w:t>
      </w:r>
      <w:r>
        <w:rPr>
          <w:rFonts w:hint="eastAsia" w:ascii="仿宋_GB2312" w:hAnsi="仿宋" w:eastAsia="仿宋_GB2312" w:cs="仿宋_GB2312"/>
          <w:color w:val="000000"/>
          <w:sz w:val="30"/>
          <w:szCs w:val="30"/>
          <w:lang w:val="en-US" w:eastAsia="zh-CN"/>
        </w:rPr>
        <w:t>6217562600012963055</w:t>
      </w:r>
      <w:r>
        <w:rPr>
          <w:rFonts w:ascii="仿宋_GB2312" w:hAnsi="仿宋" w:eastAsia="仿宋_GB2312" w:cs="仿宋_GB2312"/>
          <w:color w:val="000000"/>
          <w:sz w:val="30"/>
          <w:szCs w:val="30"/>
        </w:rPr>
        <w:t xml:space="preserve">                  </w:t>
      </w:r>
    </w:p>
    <w:p w14:paraId="74B3F3F8">
      <w:pPr>
        <w:adjustRightInd w:val="0"/>
        <w:snapToGrid w:val="0"/>
        <w:spacing w:line="400" w:lineRule="exact"/>
        <w:jc w:val="left"/>
        <w:rPr>
          <w:rFonts w:ascii="仿宋_GB2312" w:hAnsi="仿宋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 w:cs="仿宋_GB2312"/>
          <w:color w:val="000000"/>
          <w:sz w:val="30"/>
          <w:szCs w:val="30"/>
        </w:rPr>
        <w:t>开户行：</w:t>
      </w:r>
      <w:r>
        <w:rPr>
          <w:rFonts w:hint="eastAsia" w:ascii="仿宋_GB2312" w:hAnsi="仿宋" w:eastAsia="仿宋_GB2312" w:cs="仿宋_GB2312"/>
          <w:color w:val="000000"/>
          <w:sz w:val="30"/>
          <w:szCs w:val="30"/>
          <w:lang w:eastAsia="zh-CN"/>
        </w:rPr>
        <w:t>中国银行</w:t>
      </w:r>
      <w:r>
        <w:rPr>
          <w:rFonts w:ascii="仿宋_GB2312" w:hAnsi="仿宋" w:eastAsia="仿宋_GB2312" w:cs="仿宋_GB2312"/>
          <w:color w:val="000000"/>
          <w:sz w:val="30"/>
          <w:szCs w:val="30"/>
        </w:rPr>
        <w:t xml:space="preserve">             </w:t>
      </w:r>
    </w:p>
    <w:p w14:paraId="3B07DADA">
      <w:pPr>
        <w:adjustRightInd w:val="0"/>
        <w:snapToGrid w:val="0"/>
        <w:spacing w:line="320" w:lineRule="exact"/>
        <w:jc w:val="left"/>
        <w:rPr>
          <w:rFonts w:ascii="仿宋_GB2312" w:hAnsi="仿宋" w:eastAsia="仿宋_GB2312"/>
          <w:color w:val="000000"/>
          <w:sz w:val="30"/>
          <w:szCs w:val="30"/>
        </w:rPr>
      </w:pPr>
    </w:p>
    <w:p w14:paraId="55A01A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1120" w:hanging="1120" w:hangingChars="400"/>
        <w:textAlignment w:val="auto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 w:cs="仿宋_GB2312"/>
          <w:color w:val="000000"/>
          <w:sz w:val="28"/>
          <w:szCs w:val="28"/>
        </w:rPr>
        <w:t>备注：</w:t>
      </w:r>
      <w:r>
        <w:rPr>
          <w:rFonts w:ascii="仿宋_GB2312" w:hAnsi="仿宋" w:eastAsia="仿宋_GB2312" w:cs="仿宋_GB2312"/>
          <w:color w:val="000000"/>
          <w:sz w:val="28"/>
          <w:szCs w:val="28"/>
        </w:rPr>
        <w:t>1.</w:t>
      </w:r>
      <w:r>
        <w:rPr>
          <w:rFonts w:hint="eastAsia" w:ascii="仿宋_GB2312" w:hAnsi="仿宋" w:eastAsia="仿宋_GB2312" w:cs="仿宋_GB2312"/>
          <w:color w:val="000000"/>
          <w:sz w:val="28"/>
          <w:szCs w:val="28"/>
        </w:rPr>
        <w:t>此表填写一式</w:t>
      </w:r>
      <w:r>
        <w:rPr>
          <w:rFonts w:hint="eastAsia" w:ascii="仿宋_GB2312" w:hAnsi="仿宋" w:eastAsia="仿宋_GB2312" w:cs="仿宋_GB2312"/>
          <w:color w:val="000000"/>
          <w:sz w:val="28"/>
          <w:szCs w:val="28"/>
          <w:lang w:eastAsia="zh-CN"/>
        </w:rPr>
        <w:t>三</w:t>
      </w:r>
      <w:r>
        <w:rPr>
          <w:rFonts w:hint="eastAsia" w:ascii="仿宋_GB2312" w:hAnsi="仿宋" w:eastAsia="仿宋_GB2312" w:cs="仿宋_GB2312"/>
          <w:color w:val="000000"/>
          <w:sz w:val="28"/>
          <w:szCs w:val="28"/>
        </w:rPr>
        <w:t>份，百色市委老干部局、申报单位</w:t>
      </w:r>
      <w:r>
        <w:rPr>
          <w:rFonts w:hint="eastAsia" w:ascii="仿宋_GB2312" w:hAnsi="仿宋" w:eastAsia="仿宋_GB2312" w:cs="仿宋_GB2312"/>
          <w:color w:val="000000"/>
          <w:sz w:val="28"/>
          <w:szCs w:val="28"/>
          <w:lang w:eastAsia="zh-CN"/>
        </w:rPr>
        <w:t>、申请人</w:t>
      </w:r>
      <w:r>
        <w:rPr>
          <w:rFonts w:hint="eastAsia" w:ascii="仿宋_GB2312" w:hAnsi="仿宋" w:eastAsia="仿宋_GB2312" w:cs="仿宋_GB2312"/>
          <w:color w:val="000000"/>
          <w:sz w:val="28"/>
          <w:szCs w:val="28"/>
        </w:rPr>
        <w:t>各存一份。</w:t>
      </w:r>
    </w:p>
    <w:p w14:paraId="531D2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1155" w:leftChars="350" w:hanging="420" w:hangingChars="150"/>
        <w:textAlignment w:val="auto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ascii="仿宋_GB2312" w:hAnsi="仿宋" w:eastAsia="仿宋_GB2312" w:cs="仿宋_GB2312"/>
          <w:color w:val="000000"/>
          <w:sz w:val="28"/>
          <w:szCs w:val="28"/>
        </w:rPr>
        <w:t xml:space="preserve"> 2.</w:t>
      </w:r>
      <w:r>
        <w:rPr>
          <w:rFonts w:hint="eastAsia" w:ascii="仿宋_GB2312" w:hAnsi="仿宋" w:eastAsia="仿宋_GB2312" w:cs="仿宋_GB2312"/>
          <w:color w:val="000000"/>
          <w:sz w:val="28"/>
          <w:szCs w:val="28"/>
          <w:lang w:eastAsia="zh-CN"/>
        </w:rPr>
        <w:t>“</w:t>
      </w:r>
      <w:r>
        <w:rPr>
          <w:rFonts w:hint="eastAsia" w:ascii="仿宋_GB2312" w:hAnsi="仿宋" w:eastAsia="仿宋_GB2312" w:cs="仿宋_GB2312"/>
          <w:color w:val="000000"/>
          <w:sz w:val="28"/>
          <w:szCs w:val="28"/>
        </w:rPr>
        <w:t>特殊困难</w:t>
      </w:r>
      <w:r>
        <w:rPr>
          <w:rFonts w:hint="eastAsia" w:ascii="仿宋_GB2312" w:hAnsi="仿宋" w:eastAsia="仿宋_GB2312" w:cs="仿宋_GB2312"/>
          <w:color w:val="000000"/>
          <w:sz w:val="28"/>
          <w:szCs w:val="28"/>
          <w:lang w:eastAsia="zh-CN"/>
        </w:rPr>
        <w:t>情况”栏填写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《百色市特殊困难离休干部帮扶资金管理使用办法》</w:t>
      </w:r>
      <w:r>
        <w:rPr>
          <w:rFonts w:hint="eastAsia" w:ascii="仿宋_GB2312" w:hAnsi="仿宋" w:eastAsia="仿宋_GB2312" w:cs="仿宋_GB2312"/>
          <w:color w:val="000000"/>
          <w:sz w:val="28"/>
          <w:szCs w:val="28"/>
        </w:rPr>
        <w:t>第</w:t>
      </w:r>
      <w:r>
        <w:rPr>
          <w:rFonts w:hint="eastAsia" w:ascii="仿宋_GB2312" w:hAnsi="仿宋" w:eastAsia="仿宋_GB2312" w:cs="仿宋_GB2312"/>
          <w:color w:val="000000"/>
          <w:sz w:val="28"/>
          <w:szCs w:val="28"/>
          <w:lang w:eastAsia="zh-CN"/>
        </w:rPr>
        <w:t>四</w:t>
      </w:r>
      <w:r>
        <w:rPr>
          <w:rFonts w:hint="eastAsia" w:ascii="仿宋_GB2312" w:hAnsi="仿宋" w:eastAsia="仿宋_GB2312" w:cs="仿宋_GB2312"/>
          <w:color w:val="000000"/>
          <w:sz w:val="28"/>
          <w:szCs w:val="28"/>
        </w:rPr>
        <w:t>条里对应的（五）、（六）</w:t>
      </w:r>
      <w:r>
        <w:rPr>
          <w:rFonts w:hint="eastAsia" w:ascii="仿宋_GB2312" w:hAnsi="仿宋" w:eastAsia="仿宋_GB2312" w:cs="仿宋_GB2312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（七）</w:t>
      </w:r>
      <w:r>
        <w:rPr>
          <w:rFonts w:hint="eastAsia" w:ascii="仿宋_GB2312" w:hAnsi="仿宋" w:eastAsia="仿宋_GB2312" w:cs="仿宋_GB2312"/>
          <w:color w:val="000000"/>
          <w:sz w:val="28"/>
          <w:szCs w:val="28"/>
        </w:rPr>
        <w:t>其中一项或几项</w:t>
      </w:r>
      <w:r>
        <w:rPr>
          <w:rFonts w:hint="eastAsia" w:ascii="仿宋_GB2312" w:hAnsi="仿宋" w:eastAsia="仿宋_GB2312" w:cs="仿宋_GB2312"/>
          <w:color w:val="000000"/>
          <w:sz w:val="28"/>
          <w:szCs w:val="28"/>
          <w:lang w:eastAsia="zh-CN"/>
        </w:rPr>
        <w:t>的序号</w:t>
      </w:r>
      <w:r>
        <w:rPr>
          <w:rFonts w:hint="eastAsia" w:ascii="仿宋_GB2312" w:hAnsi="仿宋" w:eastAsia="仿宋_GB2312" w:cs="仿宋_GB2312"/>
          <w:color w:val="000000"/>
          <w:sz w:val="28"/>
          <w:szCs w:val="28"/>
        </w:rPr>
        <w:t>。</w:t>
      </w:r>
    </w:p>
    <w:p w14:paraId="605CC407">
      <w:pPr>
        <w:adjustRightInd w:val="0"/>
        <w:snapToGrid w:val="0"/>
        <w:spacing w:line="380" w:lineRule="exact"/>
        <w:rPr>
          <w:rFonts w:hint="eastAsia" w:ascii="黑体" w:hAnsi="Courier New" w:eastAsia="黑体" w:cs="黑体"/>
          <w:color w:val="000000"/>
          <w:sz w:val="32"/>
          <w:szCs w:val="32"/>
        </w:rPr>
      </w:pPr>
    </w:p>
    <w:p w14:paraId="6D7F1E70">
      <w:pPr>
        <w:adjustRightInd w:val="0"/>
        <w:snapToGrid w:val="0"/>
        <w:spacing w:line="520" w:lineRule="exact"/>
        <w:ind w:right="640" w:firstLine="640" w:firstLineChars="200"/>
        <w:jc w:val="center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</w:p>
    <w:p w14:paraId="51B8208D">
      <w:pPr>
        <w:wordWrap/>
        <w:adjustRightInd w:val="0"/>
        <w:snapToGrid w:val="0"/>
        <w:spacing w:line="520" w:lineRule="exact"/>
        <w:ind w:right="64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985" w:right="1588" w:bottom="1418" w:left="1588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E64D0E">
    <w:pPr>
      <w:pStyle w:val="3"/>
      <w:framePr w:wrap="around" w:vAnchor="text" w:hAnchor="margin" w:xAlign="outside" w:y="1"/>
      <w:rPr>
        <w:rStyle w:val="8"/>
        <w:rFonts w:ascii="Times New Roman" w:hAnsi="Times New Roman" w:eastAsia="仿宋_GB2312"/>
        <w:sz w:val="28"/>
        <w:szCs w:val="28"/>
      </w:rPr>
    </w:pPr>
    <w:r>
      <w:rPr>
        <w:rStyle w:val="8"/>
        <w:rFonts w:ascii="Times New Roman" w:hAnsi="Times New Roman" w:eastAsia="仿宋_GB2312"/>
        <w:sz w:val="28"/>
        <w:szCs w:val="28"/>
      </w:rPr>
      <w:t xml:space="preserve">— </w:t>
    </w:r>
    <w:r>
      <w:rPr>
        <w:rStyle w:val="8"/>
        <w:rFonts w:hint="eastAsia" w:ascii="Times New Roman" w:hAnsi="Times New Roman" w:eastAsia="仿宋_GB2312"/>
        <w:sz w:val="28"/>
        <w:szCs w:val="28"/>
        <w:lang w:val="en-US" w:eastAsia="zh-CN"/>
      </w:rPr>
      <w:t xml:space="preserve"> </w:t>
    </w:r>
    <w:r>
      <w:rPr>
        <w:rStyle w:val="8"/>
        <w:rFonts w:ascii="Times New Roman" w:hAnsi="Times New Roman" w:eastAsia="仿宋_GB2312"/>
        <w:sz w:val="28"/>
        <w:szCs w:val="28"/>
      </w:rPr>
      <w:fldChar w:fldCharType="begin"/>
    </w:r>
    <w:r>
      <w:rPr>
        <w:rStyle w:val="8"/>
        <w:rFonts w:ascii="Times New Roman" w:hAnsi="Times New Roman" w:eastAsia="仿宋_GB2312"/>
        <w:sz w:val="28"/>
        <w:szCs w:val="28"/>
      </w:rPr>
      <w:instrText xml:space="preserve">PAGE  </w:instrText>
    </w:r>
    <w:r>
      <w:rPr>
        <w:rStyle w:val="8"/>
        <w:rFonts w:ascii="Times New Roman" w:hAnsi="Times New Roman" w:eastAsia="仿宋_GB2312"/>
        <w:sz w:val="28"/>
        <w:szCs w:val="28"/>
      </w:rPr>
      <w:fldChar w:fldCharType="separate"/>
    </w:r>
    <w:r>
      <w:rPr>
        <w:rStyle w:val="8"/>
        <w:rFonts w:ascii="Times New Roman" w:hAnsi="Times New Roman" w:eastAsia="仿宋_GB2312"/>
        <w:sz w:val="28"/>
        <w:szCs w:val="28"/>
      </w:rPr>
      <w:t>1</w:t>
    </w:r>
    <w:r>
      <w:rPr>
        <w:rStyle w:val="8"/>
        <w:rFonts w:ascii="Times New Roman" w:hAnsi="Times New Roman" w:eastAsia="仿宋_GB2312"/>
        <w:sz w:val="28"/>
        <w:szCs w:val="28"/>
      </w:rPr>
      <w:fldChar w:fldCharType="end"/>
    </w:r>
    <w:r>
      <w:rPr>
        <w:rStyle w:val="8"/>
        <w:rFonts w:hint="eastAsia" w:ascii="Times New Roman" w:hAnsi="Times New Roman" w:eastAsia="仿宋_GB2312"/>
        <w:sz w:val="28"/>
        <w:szCs w:val="28"/>
        <w:lang w:val="en-US" w:eastAsia="zh-CN"/>
      </w:rPr>
      <w:t xml:space="preserve"> </w:t>
    </w:r>
    <w:r>
      <w:rPr>
        <w:rStyle w:val="8"/>
        <w:rFonts w:ascii="Times New Roman" w:hAnsi="Times New Roman" w:eastAsia="仿宋_GB2312"/>
        <w:sz w:val="28"/>
        <w:szCs w:val="28"/>
      </w:rPr>
      <w:t xml:space="preserve"> —</w:t>
    </w:r>
  </w:p>
  <w:p w14:paraId="546BCB54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454363"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42D5B2F8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isplayHorizontalDrawingGridEvery w:val="0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zNjYzZTdhNWJjMGI0NTRjMGUxZDkwMTQ4MmE3NTUifQ=="/>
  </w:docVars>
  <w:rsids>
    <w:rsidRoot w:val="00EA6AEC"/>
    <w:rsid w:val="00007A1D"/>
    <w:rsid w:val="00254A0A"/>
    <w:rsid w:val="00267F5F"/>
    <w:rsid w:val="002A7236"/>
    <w:rsid w:val="002F5A9C"/>
    <w:rsid w:val="003072A5"/>
    <w:rsid w:val="003315FF"/>
    <w:rsid w:val="003371BC"/>
    <w:rsid w:val="004D251B"/>
    <w:rsid w:val="004F0D8A"/>
    <w:rsid w:val="00516ECC"/>
    <w:rsid w:val="005240A5"/>
    <w:rsid w:val="005B467B"/>
    <w:rsid w:val="006559FB"/>
    <w:rsid w:val="006648FA"/>
    <w:rsid w:val="006B7F33"/>
    <w:rsid w:val="006C5E8D"/>
    <w:rsid w:val="00774E7B"/>
    <w:rsid w:val="007B6871"/>
    <w:rsid w:val="007C0FA5"/>
    <w:rsid w:val="007D1602"/>
    <w:rsid w:val="008079B5"/>
    <w:rsid w:val="0087790E"/>
    <w:rsid w:val="008C59FF"/>
    <w:rsid w:val="0093479D"/>
    <w:rsid w:val="0098735D"/>
    <w:rsid w:val="009A294C"/>
    <w:rsid w:val="009E10B3"/>
    <w:rsid w:val="00A34DD2"/>
    <w:rsid w:val="00A958A3"/>
    <w:rsid w:val="00AB5ED8"/>
    <w:rsid w:val="00AC218A"/>
    <w:rsid w:val="00B73359"/>
    <w:rsid w:val="00B9693C"/>
    <w:rsid w:val="00CD79C7"/>
    <w:rsid w:val="00D13049"/>
    <w:rsid w:val="00D3559E"/>
    <w:rsid w:val="00D74335"/>
    <w:rsid w:val="00E07BCC"/>
    <w:rsid w:val="00EA6AEC"/>
    <w:rsid w:val="00F2317B"/>
    <w:rsid w:val="00F566E2"/>
    <w:rsid w:val="00F64520"/>
    <w:rsid w:val="00F80664"/>
    <w:rsid w:val="00F870CF"/>
    <w:rsid w:val="03E4397C"/>
    <w:rsid w:val="09D2263E"/>
    <w:rsid w:val="0D1B5DA3"/>
    <w:rsid w:val="0E682AF0"/>
    <w:rsid w:val="0F7CDFED"/>
    <w:rsid w:val="129B7938"/>
    <w:rsid w:val="12A02AF2"/>
    <w:rsid w:val="17F7DF00"/>
    <w:rsid w:val="1E7F6333"/>
    <w:rsid w:val="1FF72F79"/>
    <w:rsid w:val="20BA1898"/>
    <w:rsid w:val="2134167B"/>
    <w:rsid w:val="24221F96"/>
    <w:rsid w:val="27FD9390"/>
    <w:rsid w:val="285E049D"/>
    <w:rsid w:val="2A9D5182"/>
    <w:rsid w:val="2B3929B6"/>
    <w:rsid w:val="2BFA69C7"/>
    <w:rsid w:val="2FDB729A"/>
    <w:rsid w:val="30EE67A3"/>
    <w:rsid w:val="33D20888"/>
    <w:rsid w:val="35DF06D7"/>
    <w:rsid w:val="36D95D0B"/>
    <w:rsid w:val="36F6A258"/>
    <w:rsid w:val="37234453"/>
    <w:rsid w:val="37E5D0C5"/>
    <w:rsid w:val="37FF3784"/>
    <w:rsid w:val="39FBFEF2"/>
    <w:rsid w:val="3B7DFBF7"/>
    <w:rsid w:val="3D0677FC"/>
    <w:rsid w:val="3D4BA4DF"/>
    <w:rsid w:val="3D7F77DC"/>
    <w:rsid w:val="3FFA2F9D"/>
    <w:rsid w:val="40DA1256"/>
    <w:rsid w:val="41CC4061"/>
    <w:rsid w:val="44203A68"/>
    <w:rsid w:val="4BB5659F"/>
    <w:rsid w:val="4BBF7D78"/>
    <w:rsid w:val="4F37EDE5"/>
    <w:rsid w:val="4FFDC485"/>
    <w:rsid w:val="518A097B"/>
    <w:rsid w:val="53A62621"/>
    <w:rsid w:val="55A93CCE"/>
    <w:rsid w:val="56DF6871"/>
    <w:rsid w:val="56FE8ED5"/>
    <w:rsid w:val="58515CA1"/>
    <w:rsid w:val="587C44BF"/>
    <w:rsid w:val="5B76307F"/>
    <w:rsid w:val="5BB50351"/>
    <w:rsid w:val="5BFB00F0"/>
    <w:rsid w:val="5E7FD654"/>
    <w:rsid w:val="5FFBEFBD"/>
    <w:rsid w:val="5FFF19FA"/>
    <w:rsid w:val="6069078A"/>
    <w:rsid w:val="613F5504"/>
    <w:rsid w:val="62F003BA"/>
    <w:rsid w:val="638753CB"/>
    <w:rsid w:val="675F5742"/>
    <w:rsid w:val="67BF314F"/>
    <w:rsid w:val="67FCD9C0"/>
    <w:rsid w:val="6A8B1B16"/>
    <w:rsid w:val="6AFE48D7"/>
    <w:rsid w:val="6B7EB3AF"/>
    <w:rsid w:val="6F9D51FA"/>
    <w:rsid w:val="6FB5DC2F"/>
    <w:rsid w:val="6FCEA6F0"/>
    <w:rsid w:val="70E60B1B"/>
    <w:rsid w:val="71EF9843"/>
    <w:rsid w:val="71F765AE"/>
    <w:rsid w:val="730A1232"/>
    <w:rsid w:val="73C351CC"/>
    <w:rsid w:val="73EF04F7"/>
    <w:rsid w:val="73F6A53F"/>
    <w:rsid w:val="73FF9A99"/>
    <w:rsid w:val="755B91B2"/>
    <w:rsid w:val="76F6C8CA"/>
    <w:rsid w:val="777085B3"/>
    <w:rsid w:val="77E355A1"/>
    <w:rsid w:val="7AFD0388"/>
    <w:rsid w:val="7B4EC210"/>
    <w:rsid w:val="7BCB3B6C"/>
    <w:rsid w:val="7BE68B34"/>
    <w:rsid w:val="7BED3B27"/>
    <w:rsid w:val="7D5F9930"/>
    <w:rsid w:val="7DB33217"/>
    <w:rsid w:val="7DF25E6E"/>
    <w:rsid w:val="7DF65BA7"/>
    <w:rsid w:val="7DFFCFB7"/>
    <w:rsid w:val="7E6ED490"/>
    <w:rsid w:val="7EBB29C0"/>
    <w:rsid w:val="7EBF7B92"/>
    <w:rsid w:val="7EE3859E"/>
    <w:rsid w:val="7F3F8FE9"/>
    <w:rsid w:val="7F5F9EC9"/>
    <w:rsid w:val="7F6FA8A6"/>
    <w:rsid w:val="7F76C584"/>
    <w:rsid w:val="7FBE0098"/>
    <w:rsid w:val="7FCB1035"/>
    <w:rsid w:val="7FD3C233"/>
    <w:rsid w:val="7FD6AD46"/>
    <w:rsid w:val="7FEDE7A4"/>
    <w:rsid w:val="7FF6017E"/>
    <w:rsid w:val="7FFD92AB"/>
    <w:rsid w:val="7FFE3B45"/>
    <w:rsid w:val="7FFF6C4B"/>
    <w:rsid w:val="87BFBBDC"/>
    <w:rsid w:val="8EFFBBF8"/>
    <w:rsid w:val="9B57C3CF"/>
    <w:rsid w:val="9FDFD582"/>
    <w:rsid w:val="ABFCD2C0"/>
    <w:rsid w:val="AF879C97"/>
    <w:rsid w:val="AFFF0C19"/>
    <w:rsid w:val="B1FB766A"/>
    <w:rsid w:val="B7F7B0F5"/>
    <w:rsid w:val="BAEF90C1"/>
    <w:rsid w:val="BB7BF45D"/>
    <w:rsid w:val="BBFB48EE"/>
    <w:rsid w:val="BEB55888"/>
    <w:rsid w:val="BFBEABB0"/>
    <w:rsid w:val="BFC74C70"/>
    <w:rsid w:val="CAD4161F"/>
    <w:rsid w:val="CBDF5FDB"/>
    <w:rsid w:val="CEFB87F3"/>
    <w:rsid w:val="CEFF90AE"/>
    <w:rsid w:val="CF8F3EC0"/>
    <w:rsid w:val="D7B757D6"/>
    <w:rsid w:val="D7DBA38D"/>
    <w:rsid w:val="D7FF52E8"/>
    <w:rsid w:val="D9F7B18B"/>
    <w:rsid w:val="DBF04D39"/>
    <w:rsid w:val="DBFF4D9D"/>
    <w:rsid w:val="DD39E587"/>
    <w:rsid w:val="DDAA3413"/>
    <w:rsid w:val="DE5E81DC"/>
    <w:rsid w:val="DF2D464E"/>
    <w:rsid w:val="DF6D1A69"/>
    <w:rsid w:val="DFB746A9"/>
    <w:rsid w:val="DFFD2AC2"/>
    <w:rsid w:val="E5FD2EBE"/>
    <w:rsid w:val="E9FEC5F5"/>
    <w:rsid w:val="EB9F3550"/>
    <w:rsid w:val="EC7FF70A"/>
    <w:rsid w:val="ED5F492B"/>
    <w:rsid w:val="EDBF52C4"/>
    <w:rsid w:val="EE4D1759"/>
    <w:rsid w:val="EEDFD850"/>
    <w:rsid w:val="EF6C7E01"/>
    <w:rsid w:val="EFFD10FD"/>
    <w:rsid w:val="F2AFBF55"/>
    <w:rsid w:val="F2DF7692"/>
    <w:rsid w:val="F5F5C344"/>
    <w:rsid w:val="F6550003"/>
    <w:rsid w:val="F7778B43"/>
    <w:rsid w:val="F7F71114"/>
    <w:rsid w:val="F7FB37A5"/>
    <w:rsid w:val="F7FFBA92"/>
    <w:rsid w:val="FA57835B"/>
    <w:rsid w:val="FBDF5C76"/>
    <w:rsid w:val="FBDFDA8F"/>
    <w:rsid w:val="FBFE7DA1"/>
    <w:rsid w:val="FCFDCF0A"/>
    <w:rsid w:val="FDBF0E35"/>
    <w:rsid w:val="FDF5CD59"/>
    <w:rsid w:val="FDFBECE0"/>
    <w:rsid w:val="FEB5CB14"/>
    <w:rsid w:val="FEBAFCB3"/>
    <w:rsid w:val="FEFF8780"/>
    <w:rsid w:val="FF2F0281"/>
    <w:rsid w:val="FF63511D"/>
    <w:rsid w:val="FF7F0D58"/>
    <w:rsid w:val="FFBFD751"/>
    <w:rsid w:val="FFDFC001"/>
    <w:rsid w:val="FFE2F910"/>
    <w:rsid w:val="FFEF4D51"/>
    <w:rsid w:val="FFF6DC12"/>
    <w:rsid w:val="FFFBFF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semiHidden="0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qFormat/>
    <w:uiPriority w:val="99"/>
    <w:pPr>
      <w:ind w:left="100" w:leftChars="2500"/>
    </w:pPr>
  </w:style>
  <w:style w:type="paragraph" w:styleId="3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styleId="9">
    <w:name w:val="FollowedHyperlink"/>
    <w:basedOn w:val="7"/>
    <w:unhideWhenUsed/>
    <w:qFormat/>
    <w:uiPriority w:val="99"/>
    <w:rPr>
      <w:color w:val="666666"/>
      <w:u w:val="none"/>
    </w:rPr>
  </w:style>
  <w:style w:type="character" w:styleId="10">
    <w:name w:val="Emphasis"/>
    <w:basedOn w:val="7"/>
    <w:qFormat/>
    <w:locked/>
    <w:uiPriority w:val="0"/>
  </w:style>
  <w:style w:type="character" w:styleId="11">
    <w:name w:val="HTML Definition"/>
    <w:basedOn w:val="7"/>
    <w:unhideWhenUsed/>
    <w:qFormat/>
    <w:uiPriority w:val="99"/>
  </w:style>
  <w:style w:type="character" w:styleId="12">
    <w:name w:val="HTML Variable"/>
    <w:basedOn w:val="7"/>
    <w:unhideWhenUsed/>
    <w:qFormat/>
    <w:uiPriority w:val="99"/>
  </w:style>
  <w:style w:type="character" w:styleId="13">
    <w:name w:val="Hyperlink"/>
    <w:basedOn w:val="7"/>
    <w:unhideWhenUsed/>
    <w:qFormat/>
    <w:uiPriority w:val="99"/>
    <w:rPr>
      <w:color w:val="666666"/>
      <w:u w:val="none"/>
    </w:rPr>
  </w:style>
  <w:style w:type="character" w:styleId="14">
    <w:name w:val="HTML Code"/>
    <w:basedOn w:val="7"/>
    <w:unhideWhenUsed/>
    <w:qFormat/>
    <w:uiPriority w:val="99"/>
    <w:rPr>
      <w:rFonts w:ascii="Courier New" w:hAnsi="Courier New"/>
      <w:sz w:val="20"/>
    </w:rPr>
  </w:style>
  <w:style w:type="character" w:styleId="15">
    <w:name w:val="HTML Cite"/>
    <w:basedOn w:val="7"/>
    <w:unhideWhenUsed/>
    <w:qFormat/>
    <w:uiPriority w:val="99"/>
  </w:style>
  <w:style w:type="character" w:customStyle="1" w:styleId="16">
    <w:name w:val="日期 Char"/>
    <w:basedOn w:val="7"/>
    <w:link w:val="2"/>
    <w:semiHidden/>
    <w:qFormat/>
    <w:uiPriority w:val="99"/>
  </w:style>
  <w:style w:type="character" w:customStyle="1" w:styleId="17">
    <w:name w:val="页脚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眉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paragraph" w:customStyle="1" w:styleId="19">
    <w:name w:val="p0"/>
    <w:basedOn w:val="1"/>
    <w:qFormat/>
    <w:uiPriority w:val="99"/>
    <w:pPr>
      <w:widowControl/>
    </w:pPr>
    <w:rPr>
      <w:rFonts w:ascii="Times New Roman" w:hAnsi="Times New Roman"/>
      <w:kern w:val="0"/>
      <w:szCs w:val="21"/>
    </w:rPr>
  </w:style>
  <w:style w:type="character" w:customStyle="1" w:styleId="20">
    <w:name w:val="after"/>
    <w:basedOn w:val="7"/>
    <w:qFormat/>
    <w:uiPriority w:val="0"/>
  </w:style>
  <w:style w:type="character" w:customStyle="1" w:styleId="21">
    <w:name w:val="pgcoutstl2"/>
    <w:basedOn w:val="7"/>
    <w:qFormat/>
    <w:uiPriority w:val="0"/>
    <w:rPr>
      <w:color w:val="999999"/>
    </w:rPr>
  </w:style>
  <w:style w:type="character" w:customStyle="1" w:styleId="22">
    <w:name w:val="before"/>
    <w:basedOn w:val="7"/>
    <w:qFormat/>
    <w:uiPriority w:val="0"/>
  </w:style>
  <w:style w:type="character" w:customStyle="1" w:styleId="23">
    <w:name w:val="10"/>
    <w:basedOn w:val="7"/>
    <w:uiPriority w:val="0"/>
    <w:rPr>
      <w:rFonts w:hint="default" w:ascii="Times New Roman" w:hAnsi="Times New Roman" w:cs="Times New Roman"/>
    </w:rPr>
  </w:style>
  <w:style w:type="character" w:customStyle="1" w:styleId="24">
    <w:name w:val="15"/>
    <w:basedOn w:val="7"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554</Words>
  <Characters>664</Characters>
  <Lines>1</Lines>
  <Paragraphs>1</Paragraphs>
  <TotalTime>17</TotalTime>
  <ScaleCrop>false</ScaleCrop>
  <LinksUpToDate>false</LinksUpToDate>
  <CharactersWithSpaces>842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2018-04-18T19:39:00Z</dcterms:created>
  <dc:creator>Administrator</dc:creator>
  <cp:lastModifiedBy>陈信宏的小迷妹、</cp:lastModifiedBy>
  <cp:lastPrinted>2024-07-10T08:57:30Z</cp:lastPrinted>
  <dcterms:modified xsi:type="dcterms:W3CDTF">2024-07-15T01:06:50Z</dcterms:modified>
  <dc:title>中共百色市委员会老干部局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47DC731BCDAE45C0B274A728A1701D5C_13</vt:lpwstr>
  </property>
</Properties>
</file>