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3D" w:rsidRDefault="00F30D3D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F30D3D" w:rsidRDefault="00F30D3D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请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减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刑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建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议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书</w:t>
      </w:r>
    </w:p>
    <w:p w:rsidR="00F30D3D" w:rsidRDefault="00F30D3D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1D715B">
        <w:rPr>
          <w:rFonts w:ascii="仿宋" w:eastAsia="仿宋" w:hAnsi="仿宋" w:hint="eastAsia"/>
          <w:sz w:val="30"/>
          <w:szCs w:val="30"/>
        </w:rPr>
        <w:t>551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F30D3D" w:rsidRDefault="00F30D3D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91647E">
        <w:rPr>
          <w:rFonts w:ascii="仿宋" w:eastAsia="仿宋" w:hAnsi="仿宋" w:hint="eastAsia"/>
          <w:sz w:val="30"/>
          <w:szCs w:val="30"/>
        </w:rPr>
        <w:t>李小永</w:t>
      </w:r>
      <w:r>
        <w:rPr>
          <w:rFonts w:ascii="仿宋" w:eastAsia="仿宋" w:hAnsi="仿宋" w:hint="eastAsia"/>
          <w:sz w:val="30"/>
          <w:szCs w:val="30"/>
        </w:rPr>
        <w:t>，男，</w:t>
      </w:r>
      <w:r>
        <w:rPr>
          <w:rFonts w:ascii="仿宋" w:eastAsia="仿宋" w:hAnsi="仿宋"/>
          <w:sz w:val="30"/>
          <w:szCs w:val="30"/>
        </w:rPr>
        <w:t>19</w:t>
      </w:r>
      <w:r w:rsidR="0091647E">
        <w:rPr>
          <w:rFonts w:ascii="仿宋" w:eastAsia="仿宋" w:hAnsi="仿宋" w:hint="eastAsia"/>
          <w:sz w:val="30"/>
          <w:szCs w:val="30"/>
        </w:rPr>
        <w:t>85</w:t>
      </w:r>
      <w:r>
        <w:rPr>
          <w:rFonts w:ascii="仿宋" w:eastAsia="仿宋" w:hAnsi="仿宋" w:hint="eastAsia"/>
          <w:sz w:val="30"/>
          <w:szCs w:val="30"/>
        </w:rPr>
        <w:t>年</w:t>
      </w:r>
      <w:r w:rsidR="0091647E"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91647E" w:rsidRPr="0091647E">
        <w:rPr>
          <w:rFonts w:ascii="仿宋" w:eastAsia="仿宋" w:hAnsi="仿宋"/>
          <w:sz w:val="30"/>
          <w:szCs w:val="30"/>
        </w:rPr>
        <w:t>320382198501103430</w:t>
      </w:r>
      <w:r>
        <w:rPr>
          <w:rFonts w:ascii="仿宋" w:eastAsia="仿宋" w:hAnsi="仿宋" w:hint="eastAsia"/>
          <w:sz w:val="30"/>
          <w:szCs w:val="30"/>
        </w:rPr>
        <w:t>，汉族，江苏省</w:t>
      </w:r>
      <w:r w:rsidR="0091647E">
        <w:rPr>
          <w:rFonts w:ascii="仿宋" w:eastAsia="仿宋" w:hAnsi="仿宋" w:hint="eastAsia"/>
          <w:sz w:val="30"/>
          <w:szCs w:val="30"/>
        </w:rPr>
        <w:t>邳州</w:t>
      </w:r>
      <w:r>
        <w:rPr>
          <w:rFonts w:ascii="仿宋" w:eastAsia="仿宋" w:hAnsi="仿宋" w:hint="eastAsia"/>
          <w:sz w:val="30"/>
          <w:szCs w:val="30"/>
        </w:rPr>
        <w:t>市人，</w:t>
      </w:r>
      <w:r w:rsidR="0091647E">
        <w:rPr>
          <w:rFonts w:ascii="仿宋" w:eastAsia="仿宋" w:hAnsi="仿宋" w:hint="eastAsia"/>
          <w:sz w:val="30"/>
          <w:szCs w:val="30"/>
        </w:rPr>
        <w:t>大专</w:t>
      </w:r>
      <w:r>
        <w:rPr>
          <w:rFonts w:ascii="仿宋" w:eastAsia="仿宋" w:hAnsi="仿宋" w:hint="eastAsia"/>
          <w:sz w:val="30"/>
          <w:szCs w:val="30"/>
        </w:rPr>
        <w:t>文化，原住</w:t>
      </w:r>
      <w:r w:rsidR="0091647E" w:rsidRPr="0091647E">
        <w:rPr>
          <w:rFonts w:ascii="仿宋" w:eastAsia="仿宋" w:hAnsi="仿宋" w:hint="eastAsia"/>
          <w:sz w:val="30"/>
          <w:szCs w:val="30"/>
        </w:rPr>
        <w:t>江苏省邳州市铁富镇艾山西村8组884号</w:t>
      </w:r>
      <w:r>
        <w:rPr>
          <w:rFonts w:ascii="仿宋" w:eastAsia="仿宋" w:hAnsi="仿宋" w:hint="eastAsia"/>
          <w:sz w:val="30"/>
          <w:szCs w:val="30"/>
        </w:rPr>
        <w:t>。现服刑于江苏省无锡监狱。</w:t>
      </w:r>
    </w:p>
    <w:p w:rsidR="00D3770D" w:rsidRDefault="00F30D3D" w:rsidP="00D3770D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</w:t>
      </w:r>
      <w:r w:rsidR="00096D8E">
        <w:rPr>
          <w:rFonts w:ascii="仿宋" w:eastAsia="仿宋" w:hAnsi="仿宋" w:hint="eastAsia"/>
          <w:sz w:val="30"/>
          <w:szCs w:val="30"/>
        </w:rPr>
        <w:t>常州</w:t>
      </w:r>
      <w:r>
        <w:rPr>
          <w:rFonts w:ascii="仿宋" w:eastAsia="仿宋" w:hAnsi="仿宋" w:hint="eastAsia"/>
          <w:sz w:val="30"/>
          <w:szCs w:val="30"/>
        </w:rPr>
        <w:t>市</w:t>
      </w:r>
      <w:r w:rsidR="00096D8E">
        <w:rPr>
          <w:rFonts w:ascii="仿宋" w:eastAsia="仿宋" w:hAnsi="仿宋" w:hint="eastAsia"/>
          <w:sz w:val="30"/>
          <w:szCs w:val="30"/>
        </w:rPr>
        <w:t>中级</w:t>
      </w:r>
      <w:r>
        <w:rPr>
          <w:rFonts w:ascii="仿宋" w:eastAsia="仿宋" w:hAnsi="仿宋" w:hint="eastAsia"/>
          <w:sz w:val="30"/>
          <w:szCs w:val="30"/>
        </w:rPr>
        <w:t>人民法院于</w:t>
      </w:r>
      <w:r w:rsidR="00096D8E">
        <w:rPr>
          <w:rFonts w:ascii="仿宋" w:eastAsia="仿宋" w:hAnsi="仿宋"/>
          <w:sz w:val="30"/>
          <w:szCs w:val="30"/>
        </w:rPr>
        <w:t>20</w:t>
      </w:r>
      <w:r w:rsidR="00096D8E">
        <w:rPr>
          <w:rFonts w:ascii="仿宋" w:eastAsia="仿宋" w:hAnsi="仿宋" w:hint="eastAsia"/>
          <w:sz w:val="30"/>
          <w:szCs w:val="30"/>
        </w:rPr>
        <w:t>07</w:t>
      </w:r>
      <w:r>
        <w:rPr>
          <w:rFonts w:ascii="仿宋" w:eastAsia="仿宋" w:hAnsi="仿宋" w:hint="eastAsia"/>
          <w:sz w:val="30"/>
          <w:szCs w:val="30"/>
        </w:rPr>
        <w:t>年</w:t>
      </w:r>
      <w:r w:rsidR="00096D8E"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18</w:t>
      </w:r>
      <w:r>
        <w:rPr>
          <w:rFonts w:ascii="仿宋" w:eastAsia="仿宋" w:hAnsi="仿宋" w:hint="eastAsia"/>
          <w:sz w:val="30"/>
          <w:szCs w:val="30"/>
        </w:rPr>
        <w:t>日作出（</w:t>
      </w:r>
      <w:r>
        <w:rPr>
          <w:rFonts w:ascii="仿宋" w:eastAsia="仿宋" w:hAnsi="仿宋"/>
          <w:sz w:val="30"/>
          <w:szCs w:val="30"/>
        </w:rPr>
        <w:t>20</w:t>
      </w:r>
      <w:r w:rsidR="00096D8E">
        <w:rPr>
          <w:rFonts w:ascii="仿宋" w:eastAsia="仿宋" w:hAnsi="仿宋" w:hint="eastAsia"/>
          <w:sz w:val="30"/>
          <w:szCs w:val="30"/>
        </w:rPr>
        <w:t>07</w:t>
      </w:r>
      <w:r>
        <w:rPr>
          <w:rFonts w:ascii="仿宋" w:eastAsia="仿宋" w:hAnsi="仿宋" w:hint="eastAsia"/>
          <w:sz w:val="30"/>
          <w:szCs w:val="30"/>
        </w:rPr>
        <w:t>）</w:t>
      </w:r>
      <w:r w:rsidR="00096D8E">
        <w:rPr>
          <w:rFonts w:ascii="仿宋" w:eastAsia="仿宋" w:hAnsi="仿宋" w:hint="eastAsia"/>
          <w:sz w:val="30"/>
          <w:szCs w:val="30"/>
        </w:rPr>
        <w:t>常</w:t>
      </w:r>
      <w:r>
        <w:rPr>
          <w:rFonts w:ascii="仿宋" w:eastAsia="仿宋" w:hAnsi="仿宋" w:hint="eastAsia"/>
          <w:sz w:val="30"/>
          <w:szCs w:val="30"/>
        </w:rPr>
        <w:t>刑</w:t>
      </w:r>
      <w:r w:rsidR="00096D8E">
        <w:rPr>
          <w:rFonts w:ascii="仿宋" w:eastAsia="仿宋" w:hAnsi="仿宋" w:hint="eastAsia"/>
          <w:sz w:val="30"/>
          <w:szCs w:val="30"/>
        </w:rPr>
        <w:t>一</w:t>
      </w:r>
      <w:r>
        <w:rPr>
          <w:rFonts w:ascii="仿宋" w:eastAsia="仿宋" w:hAnsi="仿宋" w:hint="eastAsia"/>
          <w:sz w:val="30"/>
          <w:szCs w:val="30"/>
        </w:rPr>
        <w:t>初</w:t>
      </w:r>
      <w:r w:rsidR="00096D8E">
        <w:rPr>
          <w:rFonts w:ascii="仿宋" w:eastAsia="仿宋" w:hAnsi="仿宋" w:hint="eastAsia"/>
          <w:sz w:val="30"/>
          <w:szCs w:val="30"/>
        </w:rPr>
        <w:t>字第34</w:t>
      </w:r>
      <w:r>
        <w:rPr>
          <w:rFonts w:ascii="仿宋" w:eastAsia="仿宋" w:hAnsi="仿宋" w:hint="eastAsia"/>
          <w:sz w:val="30"/>
          <w:szCs w:val="30"/>
        </w:rPr>
        <w:t>号刑事</w:t>
      </w:r>
      <w:r w:rsidR="005E22F5">
        <w:rPr>
          <w:rFonts w:ascii="仿宋" w:eastAsia="仿宋" w:hAnsi="仿宋" w:hint="eastAsia"/>
          <w:sz w:val="30"/>
          <w:szCs w:val="30"/>
        </w:rPr>
        <w:t>附带民事</w:t>
      </w:r>
      <w:r>
        <w:rPr>
          <w:rFonts w:ascii="仿宋" w:eastAsia="仿宋" w:hAnsi="仿宋" w:hint="eastAsia"/>
          <w:sz w:val="30"/>
          <w:szCs w:val="30"/>
        </w:rPr>
        <w:t>判决，认定被告人</w:t>
      </w:r>
      <w:r w:rsidR="0091647E">
        <w:rPr>
          <w:rFonts w:ascii="仿宋" w:eastAsia="仿宋" w:hAnsi="仿宋" w:hint="eastAsia"/>
          <w:sz w:val="30"/>
          <w:szCs w:val="30"/>
        </w:rPr>
        <w:t>李小永</w:t>
      </w:r>
      <w:r>
        <w:rPr>
          <w:rFonts w:ascii="仿宋" w:eastAsia="仿宋" w:hAnsi="仿宋" w:hint="eastAsia"/>
          <w:sz w:val="30"/>
          <w:szCs w:val="30"/>
        </w:rPr>
        <w:t>犯</w:t>
      </w:r>
      <w:r w:rsidR="00096D8E">
        <w:rPr>
          <w:rFonts w:ascii="仿宋" w:eastAsia="仿宋" w:hAnsi="仿宋" w:hint="eastAsia"/>
          <w:sz w:val="30"/>
          <w:szCs w:val="30"/>
        </w:rPr>
        <w:t>故意杀人</w:t>
      </w:r>
      <w:r>
        <w:rPr>
          <w:rFonts w:ascii="仿宋" w:eastAsia="仿宋" w:hAnsi="仿宋" w:hint="eastAsia"/>
          <w:sz w:val="30"/>
          <w:szCs w:val="30"/>
        </w:rPr>
        <w:t>罪，判处</w:t>
      </w:r>
      <w:r w:rsidR="00096D8E">
        <w:rPr>
          <w:rFonts w:ascii="仿宋" w:eastAsia="仿宋" w:hAnsi="仿宋" w:hint="eastAsia"/>
          <w:sz w:val="30"/>
          <w:szCs w:val="30"/>
        </w:rPr>
        <w:t>死刑，缓期二年执行</w:t>
      </w:r>
      <w:r>
        <w:rPr>
          <w:rFonts w:ascii="仿宋" w:eastAsia="仿宋" w:hAnsi="仿宋" w:hint="eastAsia"/>
          <w:sz w:val="30"/>
          <w:szCs w:val="30"/>
        </w:rPr>
        <w:t>，</w:t>
      </w:r>
      <w:r w:rsidR="00096D8E">
        <w:rPr>
          <w:rFonts w:ascii="仿宋" w:eastAsia="仿宋" w:hAnsi="仿宋" w:hint="eastAsia"/>
          <w:sz w:val="30"/>
          <w:szCs w:val="30"/>
        </w:rPr>
        <w:t>剥夺政治权利终身</w:t>
      </w:r>
      <w:r w:rsidR="003C2D1E">
        <w:rPr>
          <w:rFonts w:ascii="仿宋" w:eastAsia="仿宋" w:hAnsi="仿宋" w:hint="eastAsia"/>
          <w:sz w:val="30"/>
          <w:szCs w:val="30"/>
        </w:rPr>
        <w:t>，民事赔偿共计人民币293572元</w:t>
      </w:r>
      <w:r>
        <w:rPr>
          <w:rFonts w:ascii="仿宋" w:eastAsia="仿宋" w:hAnsi="仿宋" w:hint="eastAsia"/>
          <w:sz w:val="30"/>
          <w:szCs w:val="30"/>
        </w:rPr>
        <w:t>。</w:t>
      </w:r>
      <w:r w:rsidR="003C2D1E">
        <w:rPr>
          <w:rFonts w:ascii="仿宋" w:eastAsia="仿宋" w:hAnsi="仿宋" w:hint="eastAsia"/>
          <w:sz w:val="30"/>
          <w:szCs w:val="30"/>
        </w:rPr>
        <w:t>江苏省高级人民法院于2008年2月29日作出（2007）苏刑三复字第0073号刑事裁定，对被告人李小永的定罪量刑予以核准。</w:t>
      </w:r>
      <w:r>
        <w:rPr>
          <w:rFonts w:ascii="仿宋" w:eastAsia="仿宋" w:hAnsi="仿宋" w:hint="eastAsia"/>
          <w:sz w:val="30"/>
          <w:szCs w:val="30"/>
        </w:rPr>
        <w:t>判决发生法律效力后，</w:t>
      </w:r>
      <w:r>
        <w:rPr>
          <w:rFonts w:ascii="仿宋" w:eastAsia="仿宋" w:hAnsi="仿宋"/>
          <w:sz w:val="30"/>
          <w:szCs w:val="30"/>
        </w:rPr>
        <w:t>20</w:t>
      </w:r>
      <w:r w:rsidR="00096D8E">
        <w:rPr>
          <w:rFonts w:ascii="仿宋" w:eastAsia="仿宋" w:hAnsi="仿宋" w:hint="eastAsia"/>
          <w:sz w:val="30"/>
          <w:szCs w:val="30"/>
        </w:rPr>
        <w:t>08</w:t>
      </w:r>
      <w:r>
        <w:rPr>
          <w:rFonts w:ascii="仿宋" w:eastAsia="仿宋" w:hAnsi="仿宋" w:hint="eastAsia"/>
          <w:sz w:val="30"/>
          <w:szCs w:val="30"/>
        </w:rPr>
        <w:t>年</w:t>
      </w:r>
      <w:r w:rsidR="00096D8E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月</w:t>
      </w:r>
      <w:r w:rsidR="00096D8E">
        <w:rPr>
          <w:rFonts w:ascii="仿宋" w:eastAsia="仿宋" w:hAnsi="仿宋" w:hint="eastAsia"/>
          <w:sz w:val="30"/>
          <w:szCs w:val="30"/>
        </w:rPr>
        <w:t>2</w:t>
      </w:r>
      <w:r w:rsidR="001A356F">
        <w:rPr>
          <w:rFonts w:ascii="仿宋" w:eastAsia="仿宋" w:hAnsi="仿宋" w:hint="eastAsia"/>
          <w:sz w:val="30"/>
          <w:szCs w:val="30"/>
        </w:rPr>
        <w:t>日交付执行，</w:t>
      </w:r>
      <w:r>
        <w:rPr>
          <w:rFonts w:ascii="仿宋" w:eastAsia="仿宋" w:hAnsi="仿宋"/>
          <w:sz w:val="30"/>
          <w:szCs w:val="30"/>
        </w:rPr>
        <w:t>2</w:t>
      </w:r>
      <w:r w:rsidR="00096D8E">
        <w:rPr>
          <w:rFonts w:ascii="仿宋" w:eastAsia="仿宋" w:hAnsi="仿宋" w:hint="eastAsia"/>
          <w:sz w:val="30"/>
          <w:szCs w:val="30"/>
        </w:rPr>
        <w:t>008</w:t>
      </w:r>
      <w:r>
        <w:rPr>
          <w:rFonts w:ascii="仿宋" w:eastAsia="仿宋" w:hAnsi="仿宋" w:hint="eastAsia"/>
          <w:sz w:val="30"/>
          <w:szCs w:val="30"/>
        </w:rPr>
        <w:t>年</w:t>
      </w:r>
      <w:r w:rsidR="00096D8E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</w:t>
      </w:r>
      <w:r w:rsidR="00096D8E">
        <w:rPr>
          <w:rFonts w:ascii="仿宋" w:eastAsia="仿宋" w:hAnsi="仿宋" w:hint="eastAsia"/>
          <w:sz w:val="30"/>
          <w:szCs w:val="30"/>
        </w:rPr>
        <w:t>26</w:t>
      </w:r>
      <w:r>
        <w:rPr>
          <w:rFonts w:ascii="仿宋" w:eastAsia="仿宋" w:hAnsi="仿宋" w:hint="eastAsia"/>
          <w:sz w:val="30"/>
          <w:szCs w:val="30"/>
        </w:rPr>
        <w:t>日调至无锡监狱服刑改造。</w:t>
      </w:r>
      <w:r w:rsidR="001A356F">
        <w:rPr>
          <w:rFonts w:ascii="仿宋" w:eastAsia="仿宋" w:hAnsi="仿宋" w:hint="eastAsia"/>
          <w:sz w:val="30"/>
          <w:szCs w:val="30"/>
        </w:rPr>
        <w:t>该犯在死刑缓期二年执行期间没有故意犯罪，江苏省高级人民法院于20</w:t>
      </w:r>
      <w:r w:rsidR="00D3770D">
        <w:rPr>
          <w:rFonts w:ascii="仿宋" w:eastAsia="仿宋" w:hAnsi="仿宋" w:hint="eastAsia"/>
          <w:sz w:val="30"/>
          <w:szCs w:val="30"/>
        </w:rPr>
        <w:t>10</w:t>
      </w:r>
      <w:r w:rsidR="001A356F">
        <w:rPr>
          <w:rFonts w:ascii="仿宋" w:eastAsia="仿宋" w:hAnsi="仿宋" w:hint="eastAsia"/>
          <w:sz w:val="30"/>
          <w:szCs w:val="30"/>
        </w:rPr>
        <w:t>年</w:t>
      </w:r>
      <w:r w:rsidR="00D3770D">
        <w:rPr>
          <w:rFonts w:ascii="仿宋" w:eastAsia="仿宋" w:hAnsi="仿宋" w:hint="eastAsia"/>
          <w:sz w:val="30"/>
          <w:szCs w:val="30"/>
        </w:rPr>
        <w:t>6</w:t>
      </w:r>
      <w:r w:rsidR="001A356F">
        <w:rPr>
          <w:rFonts w:ascii="仿宋" w:eastAsia="仿宋" w:hAnsi="仿宋" w:hint="eastAsia"/>
          <w:sz w:val="30"/>
          <w:szCs w:val="30"/>
        </w:rPr>
        <w:t>月</w:t>
      </w:r>
      <w:r w:rsidR="00D3770D">
        <w:rPr>
          <w:rFonts w:ascii="仿宋" w:eastAsia="仿宋" w:hAnsi="仿宋" w:hint="eastAsia"/>
          <w:sz w:val="30"/>
          <w:szCs w:val="30"/>
        </w:rPr>
        <w:t>18</w:t>
      </w:r>
      <w:r w:rsidR="001A356F">
        <w:rPr>
          <w:rFonts w:ascii="仿宋" w:eastAsia="仿宋" w:hAnsi="仿宋" w:hint="eastAsia"/>
          <w:sz w:val="30"/>
          <w:szCs w:val="30"/>
        </w:rPr>
        <w:t>日作出</w:t>
      </w:r>
      <w:r w:rsidR="00D3770D">
        <w:rPr>
          <w:rFonts w:ascii="仿宋" w:eastAsia="仿宋" w:hAnsi="仿宋" w:hint="eastAsia"/>
          <w:sz w:val="30"/>
          <w:szCs w:val="30"/>
        </w:rPr>
        <w:t>(2010</w:t>
      </w:r>
      <w:r w:rsidR="001A356F">
        <w:rPr>
          <w:rFonts w:ascii="仿宋" w:eastAsia="仿宋" w:hAnsi="仿宋" w:hint="eastAsia"/>
          <w:sz w:val="30"/>
          <w:szCs w:val="30"/>
        </w:rPr>
        <w:t>)苏</w:t>
      </w:r>
      <w:r w:rsidR="00D3770D">
        <w:rPr>
          <w:rFonts w:ascii="仿宋" w:eastAsia="仿宋" w:hAnsi="仿宋" w:hint="eastAsia"/>
          <w:sz w:val="30"/>
          <w:szCs w:val="30"/>
        </w:rPr>
        <w:t>刑执</w:t>
      </w:r>
      <w:r w:rsidR="001A356F">
        <w:rPr>
          <w:rFonts w:ascii="仿宋" w:eastAsia="仿宋" w:hAnsi="仿宋" w:hint="eastAsia"/>
          <w:sz w:val="30"/>
          <w:szCs w:val="30"/>
        </w:rPr>
        <w:t>字第</w:t>
      </w:r>
      <w:r w:rsidR="00D3770D">
        <w:rPr>
          <w:rFonts w:ascii="仿宋" w:eastAsia="仿宋" w:hAnsi="仿宋" w:hint="eastAsia"/>
          <w:sz w:val="30"/>
          <w:szCs w:val="30"/>
        </w:rPr>
        <w:t>0221</w:t>
      </w:r>
      <w:r w:rsidR="001A356F">
        <w:rPr>
          <w:rFonts w:ascii="仿宋" w:eastAsia="仿宋" w:hAnsi="仿宋" w:hint="eastAsia"/>
          <w:sz w:val="30"/>
          <w:szCs w:val="30"/>
        </w:rPr>
        <w:t>号刑事裁定，减为无期徒刑，剥夺政治权利终身不变；</w:t>
      </w:r>
      <w:r w:rsidR="00D3770D">
        <w:rPr>
          <w:rFonts w:ascii="仿宋" w:eastAsia="仿宋" w:hAnsi="仿宋" w:hint="eastAsia"/>
          <w:sz w:val="30"/>
          <w:szCs w:val="30"/>
        </w:rPr>
        <w:t>因确有悔改表现，江苏省高级人民法院于2012年9月29日作出(2012)苏刑执字第0605号刑事裁定，减为有期徒刑十八年六个月，刑期自2012年9月29日起至2031年3月28日止，剥夺政治权利改为八年；江苏省无锡市中级人民法院于201</w:t>
      </w:r>
      <w:r w:rsidR="0051699F">
        <w:rPr>
          <w:rFonts w:ascii="仿宋" w:eastAsia="仿宋" w:hAnsi="仿宋" w:hint="eastAsia"/>
          <w:sz w:val="30"/>
          <w:szCs w:val="30"/>
        </w:rPr>
        <w:t>5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51699F">
        <w:rPr>
          <w:rFonts w:ascii="仿宋" w:eastAsia="仿宋" w:hAnsi="仿宋" w:hint="eastAsia"/>
          <w:sz w:val="30"/>
          <w:szCs w:val="30"/>
        </w:rPr>
        <w:t>12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51699F">
        <w:rPr>
          <w:rFonts w:ascii="仿宋" w:eastAsia="仿宋" w:hAnsi="仿宋" w:hint="eastAsia"/>
          <w:sz w:val="30"/>
          <w:szCs w:val="30"/>
        </w:rPr>
        <w:t>28</w:t>
      </w:r>
      <w:r w:rsidR="00D3770D">
        <w:rPr>
          <w:rFonts w:ascii="仿宋" w:eastAsia="仿宋" w:hAnsi="仿宋" w:hint="eastAsia"/>
          <w:sz w:val="30"/>
          <w:szCs w:val="30"/>
        </w:rPr>
        <w:t>日作出（</w:t>
      </w:r>
      <w:r w:rsidR="0051699F">
        <w:rPr>
          <w:rFonts w:ascii="仿宋" w:eastAsia="仿宋" w:hAnsi="仿宋" w:hint="eastAsia"/>
          <w:sz w:val="30"/>
          <w:szCs w:val="30"/>
        </w:rPr>
        <w:t>2015</w:t>
      </w:r>
      <w:r w:rsidR="00D3770D">
        <w:rPr>
          <w:rFonts w:ascii="仿宋" w:eastAsia="仿宋" w:hAnsi="仿宋" w:hint="eastAsia"/>
          <w:sz w:val="30"/>
          <w:szCs w:val="30"/>
        </w:rPr>
        <w:t>）锡刑执字第</w:t>
      </w:r>
      <w:r w:rsidR="0051699F">
        <w:rPr>
          <w:rFonts w:ascii="仿宋" w:eastAsia="仿宋" w:hAnsi="仿宋" w:hint="eastAsia"/>
          <w:sz w:val="30"/>
          <w:szCs w:val="30"/>
        </w:rPr>
        <w:t>04285</w:t>
      </w:r>
      <w:r w:rsidR="00D3770D">
        <w:rPr>
          <w:rFonts w:ascii="仿宋" w:eastAsia="仿宋" w:hAnsi="仿宋" w:hint="eastAsia"/>
          <w:sz w:val="30"/>
          <w:szCs w:val="30"/>
        </w:rPr>
        <w:t>号刑事裁定，减去有期徒刑一年</w:t>
      </w:r>
      <w:r w:rsidR="0051699F">
        <w:rPr>
          <w:rFonts w:ascii="仿宋" w:eastAsia="仿宋" w:hAnsi="仿宋" w:hint="eastAsia"/>
          <w:sz w:val="30"/>
          <w:szCs w:val="30"/>
        </w:rPr>
        <w:t>六</w:t>
      </w:r>
      <w:r w:rsidR="00D3770D">
        <w:rPr>
          <w:rFonts w:ascii="仿宋" w:eastAsia="仿宋" w:hAnsi="仿宋" w:hint="eastAsia"/>
          <w:sz w:val="30"/>
          <w:szCs w:val="30"/>
        </w:rPr>
        <w:t>个月；又于20</w:t>
      </w:r>
      <w:r w:rsidR="0051699F">
        <w:rPr>
          <w:rFonts w:ascii="仿宋" w:eastAsia="仿宋" w:hAnsi="仿宋" w:hint="eastAsia"/>
          <w:sz w:val="30"/>
          <w:szCs w:val="30"/>
        </w:rPr>
        <w:t>18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51699F">
        <w:rPr>
          <w:rFonts w:ascii="仿宋" w:eastAsia="仿宋" w:hAnsi="仿宋" w:hint="eastAsia"/>
          <w:sz w:val="30"/>
          <w:szCs w:val="30"/>
        </w:rPr>
        <w:t>3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51699F">
        <w:rPr>
          <w:rFonts w:ascii="仿宋" w:eastAsia="仿宋" w:hAnsi="仿宋" w:hint="eastAsia"/>
          <w:sz w:val="30"/>
          <w:szCs w:val="30"/>
        </w:rPr>
        <w:t>28</w:t>
      </w:r>
      <w:r w:rsidR="00D3770D">
        <w:rPr>
          <w:rFonts w:ascii="仿宋" w:eastAsia="仿宋" w:hAnsi="仿宋" w:hint="eastAsia"/>
          <w:sz w:val="30"/>
          <w:szCs w:val="30"/>
        </w:rPr>
        <w:t>日作出（</w:t>
      </w:r>
      <w:r w:rsidR="0051699F">
        <w:rPr>
          <w:rFonts w:ascii="仿宋" w:eastAsia="仿宋" w:hAnsi="仿宋" w:hint="eastAsia"/>
          <w:sz w:val="30"/>
          <w:szCs w:val="30"/>
        </w:rPr>
        <w:t>2018</w:t>
      </w:r>
      <w:r w:rsidR="00D3770D">
        <w:rPr>
          <w:rFonts w:ascii="仿宋" w:eastAsia="仿宋" w:hAnsi="仿宋" w:hint="eastAsia"/>
          <w:sz w:val="30"/>
          <w:szCs w:val="30"/>
        </w:rPr>
        <w:t>）</w:t>
      </w:r>
      <w:r w:rsidR="0051699F">
        <w:rPr>
          <w:rFonts w:ascii="仿宋" w:eastAsia="仿宋" w:hAnsi="仿宋" w:hint="eastAsia"/>
          <w:sz w:val="30"/>
          <w:szCs w:val="30"/>
        </w:rPr>
        <w:t>苏02刑更613</w:t>
      </w:r>
      <w:r w:rsidR="00D3770D">
        <w:rPr>
          <w:rFonts w:ascii="仿宋" w:eastAsia="仿宋" w:hAnsi="仿宋" w:hint="eastAsia"/>
          <w:sz w:val="30"/>
          <w:szCs w:val="30"/>
        </w:rPr>
        <w:t>号刑事裁定，减去有期徒刑</w:t>
      </w:r>
      <w:r w:rsidR="0051699F">
        <w:rPr>
          <w:rFonts w:ascii="仿宋" w:eastAsia="仿宋" w:hAnsi="仿宋" w:hint="eastAsia"/>
          <w:sz w:val="30"/>
          <w:szCs w:val="30"/>
        </w:rPr>
        <w:t>七</w:t>
      </w:r>
      <w:r w:rsidR="00D3770D">
        <w:rPr>
          <w:rFonts w:ascii="仿宋" w:eastAsia="仿宋" w:hAnsi="仿宋" w:hint="eastAsia"/>
          <w:sz w:val="30"/>
          <w:szCs w:val="30"/>
        </w:rPr>
        <w:t>个月</w:t>
      </w:r>
      <w:r w:rsidR="005E22F5">
        <w:rPr>
          <w:rFonts w:ascii="仿宋" w:eastAsia="仿宋" w:hAnsi="仿宋" w:hint="eastAsia"/>
          <w:sz w:val="30"/>
          <w:szCs w:val="30"/>
        </w:rPr>
        <w:t>，剥夺政治权利八年不变</w:t>
      </w:r>
      <w:r w:rsidR="00D3770D">
        <w:rPr>
          <w:rFonts w:ascii="仿宋" w:eastAsia="仿宋" w:hAnsi="仿宋" w:hint="eastAsia"/>
          <w:sz w:val="30"/>
          <w:szCs w:val="30"/>
        </w:rPr>
        <w:t>；又于20</w:t>
      </w:r>
      <w:r w:rsidR="0051699F">
        <w:rPr>
          <w:rFonts w:ascii="仿宋" w:eastAsia="仿宋" w:hAnsi="仿宋" w:hint="eastAsia"/>
          <w:sz w:val="30"/>
          <w:szCs w:val="30"/>
        </w:rPr>
        <w:t>20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51699F">
        <w:rPr>
          <w:rFonts w:ascii="仿宋" w:eastAsia="仿宋" w:hAnsi="仿宋" w:hint="eastAsia"/>
          <w:sz w:val="30"/>
          <w:szCs w:val="30"/>
        </w:rPr>
        <w:t>9</w:t>
      </w:r>
      <w:r w:rsidR="00D3770D">
        <w:rPr>
          <w:rFonts w:ascii="仿宋" w:eastAsia="仿宋" w:hAnsi="仿宋" w:hint="eastAsia"/>
          <w:sz w:val="30"/>
          <w:szCs w:val="30"/>
        </w:rPr>
        <w:t>月30日作出（20</w:t>
      </w:r>
      <w:r w:rsidR="0051699F">
        <w:rPr>
          <w:rFonts w:ascii="仿宋" w:eastAsia="仿宋" w:hAnsi="仿宋" w:hint="eastAsia"/>
          <w:sz w:val="30"/>
          <w:szCs w:val="30"/>
        </w:rPr>
        <w:t>20</w:t>
      </w:r>
      <w:r w:rsidR="00D3770D">
        <w:rPr>
          <w:rFonts w:ascii="仿宋" w:eastAsia="仿宋" w:hAnsi="仿宋" w:hint="eastAsia"/>
          <w:sz w:val="30"/>
          <w:szCs w:val="30"/>
        </w:rPr>
        <w:t>）苏02刑更</w:t>
      </w:r>
      <w:r w:rsidR="0051699F">
        <w:rPr>
          <w:rFonts w:ascii="仿宋" w:eastAsia="仿宋" w:hAnsi="仿宋" w:hint="eastAsia"/>
          <w:sz w:val="30"/>
          <w:szCs w:val="30"/>
        </w:rPr>
        <w:t>1977</w:t>
      </w:r>
      <w:r w:rsidR="00D3770D">
        <w:rPr>
          <w:rFonts w:ascii="仿宋" w:eastAsia="仿宋" w:hAnsi="仿宋" w:hint="eastAsia"/>
          <w:sz w:val="30"/>
          <w:szCs w:val="30"/>
        </w:rPr>
        <w:t>号刑事裁定，减去有期徒刑</w:t>
      </w:r>
      <w:r w:rsidR="0051699F">
        <w:rPr>
          <w:rFonts w:ascii="仿宋" w:eastAsia="仿宋" w:hAnsi="仿宋" w:hint="eastAsia"/>
          <w:sz w:val="30"/>
          <w:szCs w:val="30"/>
        </w:rPr>
        <w:t>七</w:t>
      </w:r>
      <w:r w:rsidR="00D3770D">
        <w:rPr>
          <w:rFonts w:ascii="仿宋" w:eastAsia="仿宋" w:hAnsi="仿宋" w:hint="eastAsia"/>
          <w:sz w:val="30"/>
          <w:szCs w:val="30"/>
        </w:rPr>
        <w:t>个月，减刑后的刑期至202</w:t>
      </w:r>
      <w:r w:rsidR="0051699F">
        <w:rPr>
          <w:rFonts w:ascii="仿宋" w:eastAsia="仿宋" w:hAnsi="仿宋" w:hint="eastAsia"/>
          <w:sz w:val="30"/>
          <w:szCs w:val="30"/>
        </w:rPr>
        <w:t>8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51699F">
        <w:rPr>
          <w:rFonts w:ascii="仿宋" w:eastAsia="仿宋" w:hAnsi="仿宋" w:hint="eastAsia"/>
          <w:sz w:val="30"/>
          <w:szCs w:val="30"/>
        </w:rPr>
        <w:t>7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51699F">
        <w:rPr>
          <w:rFonts w:ascii="仿宋" w:eastAsia="仿宋" w:hAnsi="仿宋" w:hint="eastAsia"/>
          <w:sz w:val="30"/>
          <w:szCs w:val="30"/>
        </w:rPr>
        <w:t>28</w:t>
      </w:r>
      <w:r w:rsidR="00D3770D">
        <w:rPr>
          <w:rFonts w:ascii="仿宋" w:eastAsia="仿宋" w:hAnsi="仿宋" w:hint="eastAsia"/>
          <w:sz w:val="30"/>
          <w:szCs w:val="30"/>
        </w:rPr>
        <w:t>日止，剥夺政治权利</w:t>
      </w:r>
      <w:r w:rsidR="0051699F">
        <w:rPr>
          <w:rFonts w:ascii="仿宋" w:eastAsia="仿宋" w:hAnsi="仿宋" w:hint="eastAsia"/>
          <w:sz w:val="30"/>
          <w:szCs w:val="30"/>
        </w:rPr>
        <w:t>八年不变</w:t>
      </w:r>
      <w:r w:rsidR="00D3770D">
        <w:rPr>
          <w:rFonts w:ascii="仿宋" w:eastAsia="仿宋" w:hAnsi="仿宋" w:hint="eastAsia"/>
          <w:sz w:val="30"/>
          <w:szCs w:val="30"/>
        </w:rPr>
        <w:t>。</w:t>
      </w:r>
    </w:p>
    <w:p w:rsidR="00F30D3D" w:rsidRPr="00C54449" w:rsidRDefault="00F30D3D" w:rsidP="00C54449">
      <w:pPr>
        <w:spacing w:line="560" w:lineRule="exact"/>
        <w:ind w:firstLineChars="200"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91647E">
        <w:rPr>
          <w:rFonts w:ascii="仿宋" w:eastAsia="仿宋" w:hAnsi="仿宋" w:hint="eastAsia"/>
          <w:sz w:val="30"/>
          <w:szCs w:val="30"/>
        </w:rPr>
        <w:t>李小永</w:t>
      </w:r>
      <w:r>
        <w:rPr>
          <w:rFonts w:ascii="仿宋" w:eastAsia="仿宋" w:hAnsi="仿宋" w:hint="eastAsia"/>
          <w:sz w:val="30"/>
          <w:szCs w:val="30"/>
        </w:rPr>
        <w:t>，在减刑后能继续认罪悔罪，认真遵守法律法规</w:t>
      </w:r>
      <w:r>
        <w:rPr>
          <w:rFonts w:ascii="仿宋" w:eastAsia="仿宋" w:hAnsi="仿宋" w:hint="eastAsia"/>
          <w:sz w:val="30"/>
          <w:szCs w:val="30"/>
        </w:rPr>
        <w:lastRenderedPageBreak/>
        <w:t>及监规，接受教育改造；积极参加思想、文化、职业技术教育；积极参加劳动。</w:t>
      </w:r>
      <w:r>
        <w:rPr>
          <w:rFonts w:ascii="仿宋" w:eastAsia="仿宋" w:hAnsi="仿宋"/>
          <w:sz w:val="30"/>
          <w:szCs w:val="30"/>
        </w:rPr>
        <w:t>202</w:t>
      </w:r>
      <w:r w:rsidR="0051699F"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</w:t>
      </w:r>
      <w:r w:rsidR="0051699F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</w:t>
      </w:r>
      <w:r w:rsidR="0051699F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年</w:t>
      </w:r>
      <w:r w:rsidR="0051699F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2022</w:t>
      </w:r>
      <w:r>
        <w:rPr>
          <w:rFonts w:ascii="仿宋" w:eastAsia="仿宋" w:hAnsi="仿宋" w:hint="eastAsia"/>
          <w:sz w:val="30"/>
          <w:szCs w:val="30"/>
        </w:rPr>
        <w:t>年</w:t>
      </w:r>
      <w:r w:rsidR="0051699F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</w:t>
      </w:r>
      <w:r w:rsidR="00B52889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年</w:t>
      </w:r>
      <w:r w:rsidR="0051699F">
        <w:rPr>
          <w:rFonts w:ascii="仿宋" w:eastAsia="仿宋" w:hAnsi="仿宋" w:hint="eastAsia"/>
          <w:sz w:val="30"/>
          <w:szCs w:val="30"/>
        </w:rPr>
        <w:t>1</w:t>
      </w:r>
      <w:r w:rsidR="00B52889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2023</w:t>
      </w:r>
      <w:r>
        <w:rPr>
          <w:rFonts w:ascii="仿宋" w:eastAsia="仿宋" w:hAnsi="仿宋" w:hint="eastAsia"/>
          <w:sz w:val="30"/>
          <w:szCs w:val="30"/>
        </w:rPr>
        <w:t>年</w:t>
      </w:r>
      <w:r w:rsidR="0051699F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51699F">
        <w:rPr>
          <w:rFonts w:ascii="仿宋" w:eastAsia="仿宋" w:hAnsi="仿宋" w:hint="eastAsia"/>
          <w:sz w:val="30"/>
          <w:szCs w:val="30"/>
        </w:rPr>
        <w:t>、2023年11月</w:t>
      </w:r>
      <w:r w:rsidR="00B52889">
        <w:rPr>
          <w:rFonts w:ascii="仿宋" w:eastAsia="仿宋" w:hAnsi="仿宋" w:hint="eastAsia"/>
          <w:sz w:val="30"/>
          <w:szCs w:val="30"/>
        </w:rPr>
        <w:t>、2024年4月</w:t>
      </w:r>
      <w:r>
        <w:rPr>
          <w:rFonts w:ascii="仿宋" w:eastAsia="仿宋" w:hAnsi="仿宋" w:hint="eastAsia"/>
          <w:sz w:val="30"/>
          <w:szCs w:val="30"/>
        </w:rPr>
        <w:t>各获监狱表扬一个，累计获得表扬</w:t>
      </w:r>
      <w:r w:rsidR="00B52889">
        <w:rPr>
          <w:rFonts w:ascii="仿宋" w:eastAsia="仿宋" w:hAnsi="仿宋" w:hint="eastAsia"/>
          <w:sz w:val="30"/>
          <w:szCs w:val="30"/>
        </w:rPr>
        <w:t>八</w:t>
      </w:r>
      <w:r>
        <w:rPr>
          <w:rFonts w:ascii="仿宋" w:eastAsia="仿宋" w:hAnsi="仿宋" w:hint="eastAsia"/>
          <w:sz w:val="30"/>
          <w:szCs w:val="30"/>
        </w:rPr>
        <w:t>个，确有悔改表现。罪犯</w:t>
      </w:r>
      <w:r w:rsidR="0091647E">
        <w:rPr>
          <w:rFonts w:ascii="仿宋" w:eastAsia="仿宋" w:hAnsi="仿宋" w:hint="eastAsia"/>
          <w:sz w:val="30"/>
          <w:szCs w:val="30"/>
        </w:rPr>
        <w:t>李小永</w:t>
      </w:r>
      <w:r>
        <w:rPr>
          <w:rFonts w:ascii="仿宋" w:eastAsia="仿宋" w:hAnsi="仿宋" w:hint="eastAsia"/>
          <w:sz w:val="30"/>
          <w:szCs w:val="30"/>
        </w:rPr>
        <w:t>所处</w:t>
      </w:r>
      <w:r w:rsidR="00C54449">
        <w:rPr>
          <w:rFonts w:ascii="仿宋" w:eastAsia="仿宋" w:hAnsi="仿宋" w:hint="eastAsia"/>
          <w:sz w:val="30"/>
          <w:szCs w:val="30"/>
        </w:rPr>
        <w:t>民事赔偿共计人民币293572元判决前</w:t>
      </w:r>
      <w:r w:rsidRPr="00141C5E">
        <w:rPr>
          <w:rFonts w:ascii="仿宋" w:eastAsia="仿宋" w:hAnsi="仿宋" w:hint="eastAsia"/>
          <w:sz w:val="30"/>
          <w:szCs w:val="30"/>
        </w:rPr>
        <w:t>履行</w:t>
      </w:r>
      <w:r w:rsidR="00C54449">
        <w:rPr>
          <w:rFonts w:ascii="仿宋" w:eastAsia="仿宋" w:hAnsi="仿宋" w:hint="eastAsia"/>
          <w:sz w:val="30"/>
          <w:szCs w:val="30"/>
        </w:rPr>
        <w:t>一万元</w:t>
      </w:r>
      <w:r w:rsidR="00B52889">
        <w:rPr>
          <w:rFonts w:ascii="仿宋" w:eastAsia="仿宋" w:hAnsi="仿宋" w:hint="eastAsia"/>
          <w:sz w:val="30"/>
          <w:szCs w:val="30"/>
        </w:rPr>
        <w:t>终结执行</w:t>
      </w:r>
      <w:r w:rsidRPr="00141C5E">
        <w:rPr>
          <w:rFonts w:ascii="仿宋" w:eastAsia="仿宋" w:hAnsi="仿宋" w:hint="eastAsia"/>
          <w:sz w:val="30"/>
          <w:szCs w:val="30"/>
        </w:rPr>
        <w:t>，</w:t>
      </w:r>
      <w:r w:rsidR="00B52889">
        <w:rPr>
          <w:rFonts w:ascii="仿宋" w:eastAsia="仿宋" w:hAnsi="仿宋" w:hint="eastAsia"/>
          <w:sz w:val="30"/>
          <w:szCs w:val="30"/>
        </w:rPr>
        <w:t>确无履行能力，有江苏省常州市中级人民法院于2008年6月19日出具的（2008）常执字第203号民事裁定书和邳州</w:t>
      </w:r>
      <w:r w:rsidR="00B52889" w:rsidRPr="00342110">
        <w:rPr>
          <w:rFonts w:ascii="仿宋" w:eastAsia="仿宋" w:hAnsi="仿宋" w:hint="eastAsia"/>
          <w:sz w:val="30"/>
          <w:szCs w:val="30"/>
        </w:rPr>
        <w:t>市</w:t>
      </w:r>
      <w:r w:rsidR="00B52889">
        <w:rPr>
          <w:rFonts w:ascii="仿宋" w:eastAsia="仿宋" w:hAnsi="仿宋" w:hint="eastAsia"/>
          <w:sz w:val="30"/>
          <w:szCs w:val="30"/>
        </w:rPr>
        <w:t>铁富镇</w:t>
      </w:r>
      <w:r w:rsidR="00B52889" w:rsidRPr="00342110">
        <w:rPr>
          <w:rFonts w:ascii="仿宋" w:eastAsia="仿宋" w:hAnsi="仿宋" w:hint="eastAsia"/>
          <w:sz w:val="30"/>
          <w:szCs w:val="30"/>
        </w:rPr>
        <w:t>人民政府于202</w:t>
      </w:r>
      <w:r w:rsidR="00B52889">
        <w:rPr>
          <w:rFonts w:ascii="仿宋" w:eastAsia="仿宋" w:hAnsi="仿宋" w:hint="eastAsia"/>
          <w:sz w:val="30"/>
          <w:szCs w:val="30"/>
        </w:rPr>
        <w:t>3</w:t>
      </w:r>
      <w:r w:rsidR="00B52889" w:rsidRPr="00342110">
        <w:rPr>
          <w:rFonts w:ascii="仿宋" w:eastAsia="仿宋" w:hAnsi="仿宋" w:hint="eastAsia"/>
          <w:sz w:val="30"/>
          <w:szCs w:val="30"/>
        </w:rPr>
        <w:t>年</w:t>
      </w:r>
      <w:r w:rsidR="00B52889">
        <w:rPr>
          <w:rFonts w:ascii="仿宋" w:eastAsia="仿宋" w:hAnsi="仿宋" w:hint="eastAsia"/>
          <w:sz w:val="30"/>
          <w:szCs w:val="30"/>
        </w:rPr>
        <w:t>12</w:t>
      </w:r>
      <w:r w:rsidR="00B52889" w:rsidRPr="00342110">
        <w:rPr>
          <w:rFonts w:ascii="仿宋" w:eastAsia="仿宋" w:hAnsi="仿宋" w:hint="eastAsia"/>
          <w:sz w:val="30"/>
          <w:szCs w:val="30"/>
        </w:rPr>
        <w:t>月</w:t>
      </w:r>
      <w:r w:rsidR="00B52889">
        <w:rPr>
          <w:rFonts w:ascii="仿宋" w:eastAsia="仿宋" w:hAnsi="仿宋" w:hint="eastAsia"/>
          <w:sz w:val="30"/>
          <w:szCs w:val="30"/>
        </w:rPr>
        <w:t>11</w:t>
      </w:r>
      <w:r w:rsidR="00B52889" w:rsidRPr="00342110">
        <w:rPr>
          <w:rFonts w:ascii="仿宋" w:eastAsia="仿宋" w:hAnsi="仿宋" w:hint="eastAsia"/>
          <w:sz w:val="30"/>
          <w:szCs w:val="30"/>
        </w:rPr>
        <w:t>日出具的贫困证明</w:t>
      </w:r>
      <w:r w:rsidR="00B52889">
        <w:rPr>
          <w:rFonts w:ascii="仿宋" w:eastAsia="仿宋" w:hAnsi="仿宋" w:hint="eastAsia"/>
          <w:sz w:val="30"/>
          <w:szCs w:val="30"/>
        </w:rPr>
        <w:t>等证实，</w:t>
      </w:r>
      <w:r w:rsidR="00C54449" w:rsidRPr="00C54449">
        <w:rPr>
          <w:rFonts w:ascii="仿宋" w:eastAsia="仿宋" w:hAnsi="仿宋" w:hint="eastAsia"/>
          <w:color w:val="FF0000"/>
          <w:kern w:val="0"/>
          <w:sz w:val="32"/>
          <w:szCs w:val="32"/>
        </w:rPr>
        <w:t>罪犯李小永系死缓减无期执行罪犯减为有期徒刑后再减刑，</w:t>
      </w:r>
      <w:r w:rsidR="00E45553">
        <w:rPr>
          <w:rFonts w:ascii="仿宋" w:eastAsia="仿宋" w:hAnsi="仿宋" w:hint="eastAsia"/>
          <w:color w:val="FF0000"/>
          <w:kern w:val="0"/>
          <w:sz w:val="32"/>
          <w:szCs w:val="32"/>
        </w:rPr>
        <w:t>系</w:t>
      </w:r>
      <w:r w:rsidR="00C54449" w:rsidRPr="00C54449">
        <w:rPr>
          <w:rFonts w:ascii="仿宋" w:eastAsia="仿宋" w:hAnsi="仿宋" w:hint="eastAsia"/>
          <w:color w:val="FF0000"/>
          <w:kern w:val="0"/>
          <w:sz w:val="32"/>
          <w:szCs w:val="32"/>
        </w:rPr>
        <w:t>暴力犯，</w:t>
      </w:r>
      <w:r w:rsidR="00C54449" w:rsidRPr="00002334">
        <w:rPr>
          <w:rFonts w:ascii="仿宋" w:eastAsia="仿宋" w:hAnsi="仿宋" w:hint="eastAsia"/>
          <w:sz w:val="32"/>
          <w:szCs w:val="32"/>
        </w:rPr>
        <w:t>应当从严</w:t>
      </w:r>
      <w:r w:rsidR="00C54449" w:rsidRPr="00002334">
        <w:rPr>
          <w:rFonts w:ascii="仿宋" w:eastAsia="仿宋" w:hAnsi="仿宋"/>
          <w:sz w:val="32"/>
          <w:szCs w:val="32"/>
        </w:rPr>
        <w:t>,</w:t>
      </w:r>
      <w:r w:rsidR="00C54449" w:rsidRPr="00002334">
        <w:rPr>
          <w:rFonts w:ascii="仿宋" w:eastAsia="仿宋" w:hAnsi="仿宋" w:hint="eastAsia"/>
          <w:sz w:val="32"/>
          <w:szCs w:val="32"/>
        </w:rPr>
        <w:t>故对其减刑幅度适当缩减。</w:t>
      </w:r>
    </w:p>
    <w:p w:rsidR="00F30D3D" w:rsidRDefault="00F30D3D" w:rsidP="00CC49FC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</w:t>
      </w:r>
      <w:r>
        <w:rPr>
          <w:rFonts w:ascii="仿宋" w:eastAsia="仿宋" w:hAnsi="仿宋" w:hint="eastAsia"/>
          <w:sz w:val="30"/>
          <w:szCs w:val="30"/>
        </w:rPr>
        <w:t>，建议对罪犯</w:t>
      </w:r>
      <w:r w:rsidR="0091647E">
        <w:rPr>
          <w:rFonts w:ascii="仿宋" w:eastAsia="仿宋" w:hAnsi="仿宋" w:hint="eastAsia"/>
          <w:sz w:val="30"/>
          <w:szCs w:val="30"/>
        </w:rPr>
        <w:t>李小永</w:t>
      </w:r>
      <w:r>
        <w:rPr>
          <w:rFonts w:ascii="仿宋" w:eastAsia="仿宋" w:hAnsi="仿宋" w:hint="eastAsia"/>
          <w:sz w:val="30"/>
          <w:szCs w:val="30"/>
        </w:rPr>
        <w:t>减去有期徒刑</w:t>
      </w:r>
      <w:r w:rsidR="0064732A">
        <w:rPr>
          <w:rFonts w:ascii="仿宋" w:eastAsia="仿宋" w:hAnsi="仿宋" w:hint="eastAsia"/>
          <w:color w:val="FF0000"/>
          <w:sz w:val="30"/>
          <w:szCs w:val="30"/>
        </w:rPr>
        <w:t>五</w:t>
      </w:r>
      <w:r>
        <w:rPr>
          <w:rFonts w:ascii="仿宋" w:eastAsia="仿宋" w:hAnsi="仿宋" w:hint="eastAsia"/>
          <w:sz w:val="30"/>
          <w:szCs w:val="30"/>
        </w:rPr>
        <w:t>个月</w:t>
      </w:r>
      <w:r w:rsidR="00374536">
        <w:rPr>
          <w:rFonts w:ascii="仿宋" w:eastAsia="仿宋" w:hAnsi="仿宋" w:hint="eastAsia"/>
          <w:sz w:val="30"/>
          <w:szCs w:val="30"/>
        </w:rPr>
        <w:t>，剥夺政治权利改为</w:t>
      </w:r>
      <w:r w:rsidR="00374536" w:rsidRPr="008B295B">
        <w:rPr>
          <w:rFonts w:ascii="仿宋" w:eastAsia="仿宋" w:hAnsi="仿宋" w:hint="eastAsia"/>
          <w:color w:val="FF0000"/>
          <w:sz w:val="30"/>
          <w:szCs w:val="30"/>
        </w:rPr>
        <w:t>四</w:t>
      </w:r>
      <w:r w:rsidR="00374536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F30D3D" w:rsidRDefault="00F30D3D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F30D3D" w:rsidRDefault="00F30D3D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F30D3D" w:rsidRDefault="00F30D3D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FF05B5" w:rsidRDefault="00FF05B5" w:rsidP="00FF05B5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F30D3D" w:rsidRPr="0051699F" w:rsidRDefault="00F30D3D" w:rsidP="00754009">
      <w:pPr>
        <w:spacing w:line="560" w:lineRule="exact"/>
        <w:ind w:firstLineChars="200" w:firstLine="600"/>
        <w:jc w:val="right"/>
        <w:rPr>
          <w:rFonts w:ascii="仿宋" w:eastAsia="仿宋" w:hAnsi="仿宋"/>
          <w:color w:val="FF0000"/>
          <w:kern w:val="0"/>
          <w:sz w:val="30"/>
          <w:szCs w:val="30"/>
        </w:rPr>
      </w:pPr>
    </w:p>
    <w:p w:rsidR="00F30D3D" w:rsidRDefault="00F30D3D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F30D3D" w:rsidRDefault="00F30D3D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sectPr w:rsidR="00F30D3D" w:rsidSect="007F23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712" w:rsidRDefault="007B0712" w:rsidP="00754009">
      <w:r>
        <w:separator/>
      </w:r>
    </w:p>
  </w:endnote>
  <w:endnote w:type="continuationSeparator" w:id="0">
    <w:p w:rsidR="007B0712" w:rsidRDefault="007B0712" w:rsidP="00754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712" w:rsidRDefault="007B0712" w:rsidP="00754009">
      <w:r>
        <w:separator/>
      </w:r>
    </w:p>
  </w:footnote>
  <w:footnote w:type="continuationSeparator" w:id="0">
    <w:p w:rsidR="007B0712" w:rsidRDefault="007B0712" w:rsidP="00754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E2F"/>
    <w:rsid w:val="00050A94"/>
    <w:rsid w:val="00096D8E"/>
    <w:rsid w:val="000A628E"/>
    <w:rsid w:val="000E2E2F"/>
    <w:rsid w:val="00141C5E"/>
    <w:rsid w:val="001766BC"/>
    <w:rsid w:val="00190533"/>
    <w:rsid w:val="001A356F"/>
    <w:rsid w:val="001D715B"/>
    <w:rsid w:val="002571B2"/>
    <w:rsid w:val="002B17AE"/>
    <w:rsid w:val="002D221A"/>
    <w:rsid w:val="00317466"/>
    <w:rsid w:val="00374536"/>
    <w:rsid w:val="00377BF6"/>
    <w:rsid w:val="003A0860"/>
    <w:rsid w:val="003C2D1E"/>
    <w:rsid w:val="00400F6F"/>
    <w:rsid w:val="00411E2E"/>
    <w:rsid w:val="004427C1"/>
    <w:rsid w:val="00453F67"/>
    <w:rsid w:val="00466EA1"/>
    <w:rsid w:val="00484D3F"/>
    <w:rsid w:val="004871A5"/>
    <w:rsid w:val="00495B4A"/>
    <w:rsid w:val="004C6847"/>
    <w:rsid w:val="00515B67"/>
    <w:rsid w:val="0051699F"/>
    <w:rsid w:val="00551BAB"/>
    <w:rsid w:val="005E22F5"/>
    <w:rsid w:val="0064732A"/>
    <w:rsid w:val="00754009"/>
    <w:rsid w:val="00772CF6"/>
    <w:rsid w:val="00790658"/>
    <w:rsid w:val="007B0712"/>
    <w:rsid w:val="007F23F7"/>
    <w:rsid w:val="00867040"/>
    <w:rsid w:val="008B295B"/>
    <w:rsid w:val="0091647E"/>
    <w:rsid w:val="009968F1"/>
    <w:rsid w:val="009D6CFF"/>
    <w:rsid w:val="009D7EA0"/>
    <w:rsid w:val="009E147F"/>
    <w:rsid w:val="00A90B17"/>
    <w:rsid w:val="00AE07FF"/>
    <w:rsid w:val="00B164AB"/>
    <w:rsid w:val="00B52889"/>
    <w:rsid w:val="00C54449"/>
    <w:rsid w:val="00C91218"/>
    <w:rsid w:val="00CC0F57"/>
    <w:rsid w:val="00CC49FC"/>
    <w:rsid w:val="00D3770D"/>
    <w:rsid w:val="00DB5362"/>
    <w:rsid w:val="00DF3AE6"/>
    <w:rsid w:val="00E45553"/>
    <w:rsid w:val="00E51625"/>
    <w:rsid w:val="00E90D06"/>
    <w:rsid w:val="00EC2006"/>
    <w:rsid w:val="00F30D3D"/>
    <w:rsid w:val="00F36D0A"/>
    <w:rsid w:val="00FC438C"/>
    <w:rsid w:val="00FE5A46"/>
    <w:rsid w:val="00FF05B5"/>
    <w:rsid w:val="011D1DCF"/>
    <w:rsid w:val="097530C9"/>
    <w:rsid w:val="0AD32655"/>
    <w:rsid w:val="0B055428"/>
    <w:rsid w:val="13C16FF3"/>
    <w:rsid w:val="21A22BCC"/>
    <w:rsid w:val="228D4248"/>
    <w:rsid w:val="22C04841"/>
    <w:rsid w:val="29BC5667"/>
    <w:rsid w:val="2B0D74E2"/>
    <w:rsid w:val="2DDB7327"/>
    <w:rsid w:val="2E885AB3"/>
    <w:rsid w:val="2F914D9A"/>
    <w:rsid w:val="317850FF"/>
    <w:rsid w:val="326A5FD4"/>
    <w:rsid w:val="34367C15"/>
    <w:rsid w:val="360356C9"/>
    <w:rsid w:val="36126336"/>
    <w:rsid w:val="3A49072F"/>
    <w:rsid w:val="3AA77366"/>
    <w:rsid w:val="3E224E77"/>
    <w:rsid w:val="41B42CBD"/>
    <w:rsid w:val="4A5C0B1D"/>
    <w:rsid w:val="56891990"/>
    <w:rsid w:val="5E24668D"/>
    <w:rsid w:val="5E5D38B4"/>
    <w:rsid w:val="649E71A2"/>
    <w:rsid w:val="662A0963"/>
    <w:rsid w:val="679C0932"/>
    <w:rsid w:val="6993005A"/>
    <w:rsid w:val="6C501003"/>
    <w:rsid w:val="72B13BF9"/>
    <w:rsid w:val="7622039C"/>
    <w:rsid w:val="7A127018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F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54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75400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754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75400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317466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000509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179</Words>
  <Characters>1025</Characters>
  <Application>Microsoft Office Word</Application>
  <DocSecurity>0</DocSecurity>
  <Lines>8</Lines>
  <Paragraphs>2</Paragraphs>
  <ScaleCrop>false</ScaleCrop>
  <Company>Microsoft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JQDA</dc:creator>
  <cp:keywords/>
  <dc:description/>
  <cp:lastModifiedBy>蒋亦舟(3219523)</cp:lastModifiedBy>
  <cp:revision>60</cp:revision>
  <cp:lastPrinted>2024-01-17T06:47:00Z</cp:lastPrinted>
  <dcterms:created xsi:type="dcterms:W3CDTF">2023-05-10T07:30:00Z</dcterms:created>
  <dcterms:modified xsi:type="dcterms:W3CDTF">2024-08-28T05:40:00Z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